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49" w:rsidRPr="00313891" w:rsidRDefault="00B43A49" w:rsidP="00057A3C">
      <w:pPr>
        <w:jc w:val="center"/>
        <w:rPr>
          <w:rFonts w:ascii="方正小标宋_GBK" w:eastAsia="方正小标宋_GBK" w:cs="Times New Roman"/>
          <w:sz w:val="36"/>
          <w:szCs w:val="36"/>
        </w:rPr>
      </w:pPr>
      <w:r>
        <w:rPr>
          <w:rFonts w:ascii="方正小标宋_GBK" w:eastAsia="方正小标宋_GBK" w:cs="方正小标宋_GBK" w:hint="eastAsia"/>
          <w:sz w:val="36"/>
          <w:szCs w:val="36"/>
        </w:rPr>
        <w:t>永春县</w:t>
      </w:r>
      <w:r w:rsidRPr="00313891">
        <w:rPr>
          <w:rFonts w:ascii="方正小标宋_GBK" w:eastAsia="方正小标宋_GBK" w:cs="方正小标宋_GBK" w:hint="eastAsia"/>
          <w:sz w:val="36"/>
          <w:szCs w:val="36"/>
        </w:rPr>
        <w:t>政府预算相关重要事项的说明</w:t>
      </w:r>
    </w:p>
    <w:p w:rsidR="00B43A49" w:rsidRDefault="00B43A49" w:rsidP="00057A3C">
      <w:pPr>
        <w:rPr>
          <w:rFonts w:ascii="方正小标宋_GBK" w:eastAsia="方正小标宋_GBK" w:cs="Times New Roman"/>
          <w:sz w:val="32"/>
          <w:szCs w:val="32"/>
        </w:rPr>
      </w:pPr>
    </w:p>
    <w:p w:rsidR="00B43A49" w:rsidRPr="00E469B6" w:rsidRDefault="00B43A49" w:rsidP="002A4F75">
      <w:pPr>
        <w:spacing w:line="600" w:lineRule="exact"/>
        <w:ind w:firstLineChars="200" w:firstLine="31680"/>
        <w:rPr>
          <w:rFonts w:ascii="方正黑体_GBK" w:eastAsia="方正黑体_GBK" w:hAnsi="黑体" w:cs="Times New Roman"/>
          <w:sz w:val="32"/>
          <w:szCs w:val="32"/>
        </w:rPr>
      </w:pPr>
      <w:r w:rsidRPr="00E469B6">
        <w:rPr>
          <w:rFonts w:ascii="方正黑体_GBK" w:eastAsia="方正黑体_GBK" w:hAnsi="黑体" w:cs="方正黑体_GBK" w:hint="eastAsia"/>
          <w:sz w:val="32"/>
          <w:szCs w:val="32"/>
        </w:rPr>
        <w:t>一、</w:t>
      </w:r>
      <w:r>
        <w:rPr>
          <w:rFonts w:ascii="方正黑体_GBK" w:eastAsia="方正黑体_GBK" w:hAnsi="仿宋" w:cs="方正黑体_GBK" w:hint="eastAsia"/>
          <w:kern w:val="0"/>
          <w:sz w:val="32"/>
          <w:szCs w:val="32"/>
        </w:rPr>
        <w:t>永春县</w:t>
      </w:r>
      <w:r w:rsidRPr="00E469B6">
        <w:rPr>
          <w:rFonts w:ascii="方正黑体_GBK" w:eastAsia="方正黑体_GBK" w:hAnsi="仿宋" w:cs="方正黑体_GBK" w:hint="eastAsia"/>
          <w:kern w:val="0"/>
          <w:sz w:val="32"/>
          <w:szCs w:val="32"/>
        </w:rPr>
        <w:t>本级支出预算说明</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2019</w:t>
      </w:r>
      <w:r w:rsidRPr="00057A3C">
        <w:rPr>
          <w:rFonts w:ascii="仿宋" w:eastAsia="仿宋" w:hAnsi="仿宋" w:cs="仿宋" w:hint="eastAsia"/>
          <w:kern w:val="0"/>
          <w:sz w:val="32"/>
          <w:szCs w:val="32"/>
        </w:rPr>
        <w:t>年度</w:t>
      </w:r>
      <w:r>
        <w:rPr>
          <w:rFonts w:ascii="仿宋" w:eastAsia="仿宋" w:hAnsi="仿宋" w:cs="仿宋" w:hint="eastAsia"/>
          <w:kern w:val="0"/>
          <w:sz w:val="32"/>
          <w:szCs w:val="32"/>
        </w:rPr>
        <w:t>永春</w:t>
      </w:r>
      <w:r w:rsidRPr="00057A3C">
        <w:rPr>
          <w:rFonts w:ascii="仿宋" w:eastAsia="仿宋" w:hAnsi="仿宋" w:cs="仿宋" w:hint="eastAsia"/>
          <w:kern w:val="0"/>
          <w:sz w:val="32"/>
          <w:szCs w:val="32"/>
        </w:rPr>
        <w:t>县</w:t>
      </w:r>
      <w:r>
        <w:rPr>
          <w:rFonts w:ascii="仿宋" w:eastAsia="仿宋" w:hAnsi="仿宋" w:cs="仿宋" w:hint="eastAsia"/>
          <w:kern w:val="0"/>
          <w:sz w:val="32"/>
          <w:szCs w:val="32"/>
        </w:rPr>
        <w:t>本级一般公共</w:t>
      </w:r>
      <w:r w:rsidRPr="00057A3C">
        <w:rPr>
          <w:rFonts w:ascii="仿宋" w:eastAsia="仿宋" w:hAnsi="仿宋" w:cs="仿宋" w:hint="eastAsia"/>
          <w:kern w:val="0"/>
          <w:sz w:val="32"/>
          <w:szCs w:val="32"/>
        </w:rPr>
        <w:t>预算</w:t>
      </w:r>
      <w:r>
        <w:rPr>
          <w:rFonts w:ascii="仿宋" w:eastAsia="仿宋" w:hAnsi="仿宋" w:cs="仿宋" w:hint="eastAsia"/>
          <w:kern w:val="0"/>
          <w:sz w:val="32"/>
          <w:szCs w:val="32"/>
        </w:rPr>
        <w:t>支出</w:t>
      </w:r>
      <w:r w:rsidRPr="00057A3C">
        <w:rPr>
          <w:rFonts w:ascii="仿宋" w:eastAsia="仿宋" w:hAnsi="仿宋" w:cs="仿宋" w:hint="eastAsia"/>
          <w:kern w:val="0"/>
          <w:sz w:val="32"/>
          <w:szCs w:val="32"/>
        </w:rPr>
        <w:t>数为</w:t>
      </w:r>
      <w:r>
        <w:rPr>
          <w:rFonts w:ascii="仿宋" w:eastAsia="仿宋" w:hAnsi="仿宋" w:cs="仿宋"/>
          <w:kern w:val="0"/>
          <w:sz w:val="32"/>
          <w:szCs w:val="32"/>
        </w:rPr>
        <w:t>243042</w:t>
      </w:r>
      <w:r w:rsidRPr="00057A3C">
        <w:rPr>
          <w:rFonts w:ascii="仿宋" w:eastAsia="仿宋" w:hAnsi="仿宋" w:cs="仿宋" w:hint="eastAsia"/>
          <w:kern w:val="0"/>
          <w:sz w:val="32"/>
          <w:szCs w:val="32"/>
        </w:rPr>
        <w:t>万元，比</w:t>
      </w:r>
      <w:r>
        <w:rPr>
          <w:rFonts w:ascii="仿宋" w:eastAsia="仿宋" w:hAnsi="仿宋" w:cs="仿宋"/>
          <w:kern w:val="0"/>
          <w:sz w:val="32"/>
          <w:szCs w:val="32"/>
        </w:rPr>
        <w:t>2018</w:t>
      </w:r>
      <w:r w:rsidRPr="00057A3C">
        <w:rPr>
          <w:rFonts w:ascii="仿宋" w:eastAsia="仿宋" w:hAnsi="仿宋" w:cs="仿宋" w:hint="eastAsia"/>
          <w:kern w:val="0"/>
          <w:sz w:val="32"/>
          <w:szCs w:val="32"/>
        </w:rPr>
        <w:t>年度</w:t>
      </w:r>
      <w:r>
        <w:rPr>
          <w:rFonts w:ascii="仿宋" w:eastAsia="仿宋" w:hAnsi="仿宋" w:cs="仿宋" w:hint="eastAsia"/>
          <w:kern w:val="0"/>
          <w:sz w:val="32"/>
          <w:szCs w:val="32"/>
        </w:rPr>
        <w:t>预算基数增加</w:t>
      </w:r>
      <w:r>
        <w:rPr>
          <w:rFonts w:ascii="仿宋" w:eastAsia="仿宋" w:hAnsi="仿宋" w:cs="仿宋"/>
          <w:kern w:val="0"/>
          <w:sz w:val="32"/>
          <w:szCs w:val="32"/>
        </w:rPr>
        <w:t>12278</w:t>
      </w:r>
      <w:r>
        <w:rPr>
          <w:rFonts w:ascii="仿宋" w:eastAsia="仿宋" w:hAnsi="仿宋" w:cs="仿宋" w:hint="eastAsia"/>
          <w:kern w:val="0"/>
          <w:sz w:val="32"/>
          <w:szCs w:val="32"/>
        </w:rPr>
        <w:t>万元，增长</w:t>
      </w:r>
      <w:r>
        <w:rPr>
          <w:rFonts w:ascii="仿宋" w:eastAsia="仿宋" w:hAnsi="仿宋" w:cs="仿宋"/>
          <w:kern w:val="0"/>
          <w:sz w:val="32"/>
          <w:szCs w:val="32"/>
        </w:rPr>
        <w:t>5.3%</w:t>
      </w:r>
      <w:r w:rsidRPr="00057A3C">
        <w:rPr>
          <w:rFonts w:ascii="仿宋" w:eastAsia="仿宋" w:hAnsi="仿宋" w:cs="仿宋" w:hint="eastAsia"/>
          <w:kern w:val="0"/>
          <w:sz w:val="32"/>
          <w:szCs w:val="32"/>
        </w:rPr>
        <w:t>。具体情况如下：</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（一）一般公共服务支出</w:t>
      </w:r>
      <w:r>
        <w:rPr>
          <w:rFonts w:ascii="仿宋" w:eastAsia="仿宋" w:hAnsi="仿宋" w:cs="仿宋"/>
          <w:kern w:val="0"/>
          <w:sz w:val="32"/>
          <w:szCs w:val="32"/>
        </w:rPr>
        <w:t>34688</w:t>
      </w:r>
      <w:r>
        <w:rPr>
          <w:rFonts w:ascii="仿宋" w:eastAsia="仿宋" w:hAnsi="仿宋" w:cs="仿宋" w:hint="eastAsia"/>
          <w:kern w:val="0"/>
          <w:sz w:val="32"/>
          <w:szCs w:val="32"/>
        </w:rPr>
        <w:t>万元，较预算基数增加</w:t>
      </w:r>
      <w:r>
        <w:rPr>
          <w:rFonts w:ascii="仿宋" w:eastAsia="仿宋" w:hAnsi="仿宋" w:cs="仿宋"/>
          <w:kern w:val="0"/>
          <w:sz w:val="32"/>
          <w:szCs w:val="32"/>
        </w:rPr>
        <w:t>1310</w:t>
      </w:r>
      <w:r>
        <w:rPr>
          <w:rFonts w:ascii="仿宋" w:eastAsia="仿宋" w:hAnsi="仿宋" w:cs="仿宋" w:hint="eastAsia"/>
          <w:kern w:val="0"/>
          <w:sz w:val="32"/>
          <w:szCs w:val="32"/>
        </w:rPr>
        <w:t>万元，增长</w:t>
      </w:r>
      <w:r>
        <w:rPr>
          <w:rFonts w:ascii="仿宋" w:eastAsia="仿宋" w:hAnsi="仿宋" w:cs="仿宋"/>
          <w:kern w:val="0"/>
          <w:sz w:val="32"/>
          <w:szCs w:val="32"/>
        </w:rPr>
        <w:t>3.9%</w:t>
      </w:r>
      <w:r>
        <w:rPr>
          <w:rFonts w:ascii="仿宋" w:eastAsia="仿宋" w:hAnsi="仿宋" w:cs="仿宋" w:hint="eastAsia"/>
          <w:kern w:val="0"/>
          <w:sz w:val="32"/>
          <w:szCs w:val="32"/>
        </w:rPr>
        <w:t>。主要原因是乡镇体制分成增加。其中：</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人大事务</w:t>
      </w:r>
      <w:r>
        <w:rPr>
          <w:rFonts w:ascii="仿宋" w:eastAsia="仿宋" w:hAnsi="仿宋" w:cs="仿宋"/>
          <w:kern w:val="0"/>
          <w:sz w:val="32"/>
          <w:szCs w:val="32"/>
        </w:rPr>
        <w:t>808</w:t>
      </w:r>
      <w:r>
        <w:rPr>
          <w:rFonts w:ascii="仿宋" w:eastAsia="仿宋" w:hAnsi="仿宋" w:cs="仿宋" w:hint="eastAsia"/>
          <w:kern w:val="0"/>
          <w:sz w:val="32"/>
          <w:szCs w:val="32"/>
        </w:rPr>
        <w:t>万元，较预算基数增加</w:t>
      </w:r>
      <w:r>
        <w:rPr>
          <w:rFonts w:ascii="仿宋" w:eastAsia="仿宋" w:hAnsi="仿宋" w:cs="仿宋"/>
          <w:kern w:val="0"/>
          <w:sz w:val="32"/>
          <w:szCs w:val="32"/>
        </w:rPr>
        <w:t>87</w:t>
      </w:r>
      <w:r>
        <w:rPr>
          <w:rFonts w:ascii="仿宋" w:eastAsia="仿宋" w:hAnsi="仿宋" w:cs="仿宋" w:hint="eastAsia"/>
          <w:kern w:val="0"/>
          <w:sz w:val="32"/>
          <w:szCs w:val="32"/>
        </w:rPr>
        <w:t>万元，增长</w:t>
      </w:r>
      <w:r>
        <w:rPr>
          <w:rFonts w:ascii="仿宋" w:eastAsia="仿宋" w:hAnsi="仿宋" w:cs="仿宋"/>
          <w:kern w:val="0"/>
          <w:sz w:val="32"/>
          <w:szCs w:val="32"/>
        </w:rPr>
        <w:t>12.1%</w:t>
      </w:r>
      <w:r>
        <w:rPr>
          <w:rFonts w:ascii="仿宋" w:eastAsia="仿宋" w:hAnsi="仿宋" w:cs="仿宋" w:hint="eastAsia"/>
          <w:kern w:val="0"/>
          <w:sz w:val="32"/>
          <w:szCs w:val="32"/>
        </w:rPr>
        <w:t>。主要原因是增加乡镇人大工作者经费。</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政协事务</w:t>
      </w:r>
      <w:r>
        <w:rPr>
          <w:rFonts w:ascii="仿宋" w:eastAsia="仿宋" w:hAnsi="仿宋" w:cs="仿宋"/>
          <w:kern w:val="0"/>
          <w:sz w:val="32"/>
          <w:szCs w:val="32"/>
        </w:rPr>
        <w:t>510</w:t>
      </w:r>
      <w:r>
        <w:rPr>
          <w:rFonts w:ascii="仿宋" w:eastAsia="仿宋" w:hAnsi="仿宋" w:cs="仿宋" w:hint="eastAsia"/>
          <w:kern w:val="0"/>
          <w:sz w:val="32"/>
          <w:szCs w:val="32"/>
        </w:rPr>
        <w:t>万元，较预算基数减少</w:t>
      </w:r>
      <w:r>
        <w:rPr>
          <w:rFonts w:ascii="仿宋" w:eastAsia="仿宋" w:hAnsi="仿宋" w:cs="仿宋"/>
          <w:kern w:val="0"/>
          <w:sz w:val="32"/>
          <w:szCs w:val="32"/>
        </w:rPr>
        <w:t>15</w:t>
      </w:r>
      <w:r>
        <w:rPr>
          <w:rFonts w:ascii="仿宋" w:eastAsia="仿宋" w:hAnsi="仿宋" w:cs="仿宋" w:hint="eastAsia"/>
          <w:kern w:val="0"/>
          <w:sz w:val="32"/>
          <w:szCs w:val="32"/>
        </w:rPr>
        <w:t>万元，下降</w:t>
      </w:r>
      <w:r>
        <w:rPr>
          <w:rFonts w:ascii="仿宋" w:eastAsia="仿宋" w:hAnsi="仿宋" w:cs="仿宋"/>
          <w:kern w:val="0"/>
          <w:sz w:val="32"/>
          <w:szCs w:val="32"/>
        </w:rPr>
        <w:t>2.9%</w:t>
      </w:r>
      <w:r>
        <w:rPr>
          <w:rFonts w:ascii="仿宋" w:eastAsia="仿宋" w:hAnsi="仿宋" w:cs="仿宋" w:hint="eastAsia"/>
          <w:kern w:val="0"/>
          <w:sz w:val="32"/>
          <w:szCs w:val="32"/>
        </w:rPr>
        <w:t>。主要原因是人员减少。</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政府</w:t>
      </w:r>
      <w:r w:rsidRPr="00DC463A">
        <w:rPr>
          <w:rFonts w:ascii="仿宋" w:eastAsia="仿宋" w:hAnsi="仿宋" w:cs="仿宋" w:hint="eastAsia"/>
          <w:kern w:val="0"/>
          <w:sz w:val="32"/>
          <w:szCs w:val="32"/>
        </w:rPr>
        <w:t>办公厅（室）及相关机构事务</w:t>
      </w:r>
      <w:r>
        <w:rPr>
          <w:rFonts w:ascii="仿宋" w:eastAsia="仿宋" w:hAnsi="仿宋" w:cs="仿宋"/>
          <w:kern w:val="0"/>
          <w:sz w:val="32"/>
          <w:szCs w:val="32"/>
        </w:rPr>
        <w:t>10229</w:t>
      </w:r>
      <w:r>
        <w:rPr>
          <w:rFonts w:ascii="仿宋" w:eastAsia="仿宋" w:hAnsi="仿宋" w:cs="仿宋" w:hint="eastAsia"/>
          <w:kern w:val="0"/>
          <w:sz w:val="32"/>
          <w:szCs w:val="32"/>
        </w:rPr>
        <w:t>万元，较预算基数增加</w:t>
      </w:r>
      <w:r>
        <w:rPr>
          <w:rFonts w:ascii="仿宋" w:eastAsia="仿宋" w:hAnsi="仿宋" w:cs="仿宋"/>
          <w:kern w:val="0"/>
          <w:sz w:val="32"/>
          <w:szCs w:val="32"/>
        </w:rPr>
        <w:t>1495</w:t>
      </w:r>
      <w:r>
        <w:rPr>
          <w:rFonts w:ascii="仿宋" w:eastAsia="仿宋" w:hAnsi="仿宋" w:cs="仿宋" w:hint="eastAsia"/>
          <w:kern w:val="0"/>
          <w:sz w:val="32"/>
          <w:szCs w:val="32"/>
        </w:rPr>
        <w:t>万元，增长</w:t>
      </w:r>
      <w:r>
        <w:rPr>
          <w:rFonts w:ascii="仿宋" w:eastAsia="仿宋" w:hAnsi="仿宋" w:cs="仿宋"/>
          <w:kern w:val="0"/>
          <w:sz w:val="32"/>
          <w:szCs w:val="32"/>
        </w:rPr>
        <w:t>17.1%</w:t>
      </w:r>
      <w:r>
        <w:rPr>
          <w:rFonts w:ascii="仿宋" w:eastAsia="仿宋" w:hAnsi="仿宋" w:cs="仿宋" w:hint="eastAsia"/>
          <w:kern w:val="0"/>
          <w:sz w:val="32"/>
          <w:szCs w:val="32"/>
        </w:rPr>
        <w:t>。主要原因是乡镇体制分成增加。</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sidRPr="001E692E">
        <w:t xml:space="preserve"> </w:t>
      </w:r>
      <w:r w:rsidRPr="001E692E">
        <w:rPr>
          <w:rFonts w:ascii="仿宋" w:eastAsia="仿宋" w:hAnsi="仿宋" w:cs="仿宋" w:hint="eastAsia"/>
          <w:kern w:val="0"/>
          <w:sz w:val="32"/>
          <w:szCs w:val="32"/>
        </w:rPr>
        <w:t>发展与改革事务</w:t>
      </w:r>
      <w:r>
        <w:rPr>
          <w:rFonts w:ascii="仿宋" w:eastAsia="仿宋" w:hAnsi="仿宋" w:cs="仿宋"/>
          <w:kern w:val="0"/>
          <w:sz w:val="32"/>
          <w:szCs w:val="32"/>
        </w:rPr>
        <w:t>654</w:t>
      </w:r>
      <w:r>
        <w:rPr>
          <w:rFonts w:ascii="仿宋" w:eastAsia="仿宋" w:hAnsi="仿宋" w:cs="仿宋" w:hint="eastAsia"/>
          <w:kern w:val="0"/>
          <w:sz w:val="32"/>
          <w:szCs w:val="32"/>
        </w:rPr>
        <w:t>万元，较预算基数增加</w:t>
      </w:r>
      <w:r>
        <w:rPr>
          <w:rFonts w:ascii="仿宋" w:eastAsia="仿宋" w:hAnsi="仿宋" w:cs="仿宋"/>
          <w:kern w:val="0"/>
          <w:sz w:val="32"/>
          <w:szCs w:val="32"/>
        </w:rPr>
        <w:t>36</w:t>
      </w:r>
      <w:r>
        <w:rPr>
          <w:rFonts w:ascii="仿宋" w:eastAsia="仿宋" w:hAnsi="仿宋" w:cs="仿宋" w:hint="eastAsia"/>
          <w:kern w:val="0"/>
          <w:sz w:val="32"/>
          <w:szCs w:val="32"/>
        </w:rPr>
        <w:t>万元，增长</w:t>
      </w:r>
      <w:r>
        <w:rPr>
          <w:rFonts w:ascii="仿宋" w:eastAsia="仿宋" w:hAnsi="仿宋" w:cs="仿宋"/>
          <w:kern w:val="0"/>
          <w:sz w:val="32"/>
          <w:szCs w:val="32"/>
        </w:rPr>
        <w:t>5.8%</w:t>
      </w:r>
      <w:r>
        <w:rPr>
          <w:rFonts w:ascii="仿宋" w:eastAsia="仿宋" w:hAnsi="仿宋" w:cs="仿宋" w:hint="eastAsia"/>
          <w:kern w:val="0"/>
          <w:sz w:val="32"/>
          <w:szCs w:val="32"/>
        </w:rPr>
        <w:t>。</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5.</w:t>
      </w:r>
      <w:r w:rsidRPr="00772DEB">
        <w:t xml:space="preserve"> </w:t>
      </w:r>
      <w:r w:rsidRPr="00772DEB">
        <w:rPr>
          <w:rFonts w:ascii="仿宋" w:eastAsia="仿宋" w:hAnsi="仿宋" w:cs="仿宋" w:hint="eastAsia"/>
          <w:kern w:val="0"/>
          <w:sz w:val="32"/>
          <w:szCs w:val="32"/>
        </w:rPr>
        <w:t>统计信息事务</w:t>
      </w:r>
      <w:r>
        <w:rPr>
          <w:rFonts w:ascii="仿宋" w:eastAsia="仿宋" w:hAnsi="仿宋" w:cs="仿宋"/>
          <w:kern w:val="0"/>
          <w:sz w:val="32"/>
          <w:szCs w:val="32"/>
        </w:rPr>
        <w:t>441</w:t>
      </w:r>
      <w:r>
        <w:rPr>
          <w:rFonts w:ascii="仿宋" w:eastAsia="仿宋" w:hAnsi="仿宋" w:cs="仿宋" w:hint="eastAsia"/>
          <w:kern w:val="0"/>
          <w:sz w:val="32"/>
          <w:szCs w:val="32"/>
        </w:rPr>
        <w:t>万元，较预算基数增加</w:t>
      </w:r>
      <w:r>
        <w:rPr>
          <w:rFonts w:ascii="仿宋" w:eastAsia="仿宋" w:hAnsi="仿宋" w:cs="仿宋"/>
          <w:kern w:val="0"/>
          <w:sz w:val="32"/>
          <w:szCs w:val="32"/>
        </w:rPr>
        <w:t>14</w:t>
      </w:r>
      <w:r>
        <w:rPr>
          <w:rFonts w:ascii="仿宋" w:eastAsia="仿宋" w:hAnsi="仿宋" w:cs="仿宋" w:hint="eastAsia"/>
          <w:kern w:val="0"/>
          <w:sz w:val="32"/>
          <w:szCs w:val="32"/>
        </w:rPr>
        <w:t>万元，增长</w:t>
      </w:r>
      <w:r>
        <w:rPr>
          <w:rFonts w:ascii="仿宋" w:eastAsia="仿宋" w:hAnsi="仿宋" w:cs="仿宋"/>
          <w:kern w:val="0"/>
          <w:sz w:val="32"/>
          <w:szCs w:val="32"/>
        </w:rPr>
        <w:t>3.3%</w:t>
      </w:r>
      <w:r>
        <w:rPr>
          <w:rFonts w:ascii="仿宋" w:eastAsia="仿宋" w:hAnsi="仿宋" w:cs="仿宋" w:hint="eastAsia"/>
          <w:kern w:val="0"/>
          <w:sz w:val="32"/>
          <w:szCs w:val="32"/>
        </w:rPr>
        <w:t>。</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6.</w:t>
      </w:r>
      <w:r w:rsidRPr="00F839B7">
        <w:t xml:space="preserve"> </w:t>
      </w:r>
      <w:r w:rsidRPr="00F839B7">
        <w:rPr>
          <w:rFonts w:ascii="仿宋" w:eastAsia="仿宋" w:hAnsi="仿宋" w:cs="仿宋" w:hint="eastAsia"/>
          <w:kern w:val="0"/>
          <w:sz w:val="32"/>
          <w:szCs w:val="32"/>
        </w:rPr>
        <w:t>财政事务</w:t>
      </w:r>
      <w:r>
        <w:rPr>
          <w:rFonts w:ascii="仿宋" w:eastAsia="仿宋" w:hAnsi="仿宋" w:cs="仿宋"/>
          <w:kern w:val="0"/>
          <w:sz w:val="32"/>
          <w:szCs w:val="32"/>
        </w:rPr>
        <w:t>1307</w:t>
      </w:r>
      <w:r>
        <w:rPr>
          <w:rFonts w:ascii="仿宋" w:eastAsia="仿宋" w:hAnsi="仿宋" w:cs="仿宋" w:hint="eastAsia"/>
          <w:kern w:val="0"/>
          <w:sz w:val="32"/>
          <w:szCs w:val="32"/>
        </w:rPr>
        <w:t>万元，较预算基数减少</w:t>
      </w:r>
      <w:r>
        <w:rPr>
          <w:rFonts w:ascii="仿宋" w:eastAsia="仿宋" w:hAnsi="仿宋" w:cs="仿宋"/>
          <w:kern w:val="0"/>
          <w:sz w:val="32"/>
          <w:szCs w:val="32"/>
        </w:rPr>
        <w:t>14</w:t>
      </w:r>
      <w:r>
        <w:rPr>
          <w:rFonts w:ascii="仿宋" w:eastAsia="仿宋" w:hAnsi="仿宋" w:cs="仿宋" w:hint="eastAsia"/>
          <w:kern w:val="0"/>
          <w:sz w:val="32"/>
          <w:szCs w:val="32"/>
        </w:rPr>
        <w:t>万元，下降</w:t>
      </w:r>
      <w:r>
        <w:rPr>
          <w:rFonts w:ascii="仿宋" w:eastAsia="仿宋" w:hAnsi="仿宋" w:cs="仿宋"/>
          <w:kern w:val="0"/>
          <w:sz w:val="32"/>
          <w:szCs w:val="32"/>
        </w:rPr>
        <w:t>1.1%</w:t>
      </w:r>
      <w:r>
        <w:rPr>
          <w:rFonts w:ascii="仿宋" w:eastAsia="仿宋" w:hAnsi="仿宋" w:cs="仿宋" w:hint="eastAsia"/>
          <w:kern w:val="0"/>
          <w:sz w:val="32"/>
          <w:szCs w:val="32"/>
        </w:rPr>
        <w:t>。</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7.</w:t>
      </w:r>
      <w:r w:rsidRPr="0028756E">
        <w:t xml:space="preserve"> </w:t>
      </w:r>
      <w:r w:rsidRPr="0028756E">
        <w:rPr>
          <w:rFonts w:ascii="仿宋" w:eastAsia="仿宋" w:hAnsi="仿宋" w:cs="仿宋" w:hint="eastAsia"/>
          <w:kern w:val="0"/>
          <w:sz w:val="32"/>
          <w:szCs w:val="32"/>
        </w:rPr>
        <w:t>税收事务</w:t>
      </w:r>
      <w:r>
        <w:rPr>
          <w:rFonts w:ascii="仿宋" w:eastAsia="仿宋" w:hAnsi="仿宋" w:cs="仿宋"/>
          <w:kern w:val="0"/>
          <w:sz w:val="32"/>
          <w:szCs w:val="32"/>
        </w:rPr>
        <w:t>1050</w:t>
      </w:r>
      <w:r>
        <w:rPr>
          <w:rFonts w:ascii="仿宋" w:eastAsia="仿宋" w:hAnsi="仿宋" w:cs="仿宋" w:hint="eastAsia"/>
          <w:kern w:val="0"/>
          <w:sz w:val="32"/>
          <w:szCs w:val="32"/>
        </w:rPr>
        <w:t>万元，与预算基数持平。</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8.</w:t>
      </w:r>
      <w:r w:rsidRPr="00BA14A2">
        <w:t xml:space="preserve"> </w:t>
      </w:r>
      <w:r w:rsidRPr="00BA14A2">
        <w:rPr>
          <w:rFonts w:ascii="仿宋" w:eastAsia="仿宋" w:hAnsi="仿宋" w:cs="仿宋" w:hint="eastAsia"/>
          <w:kern w:val="0"/>
          <w:sz w:val="32"/>
          <w:szCs w:val="32"/>
        </w:rPr>
        <w:t>审计事务</w:t>
      </w:r>
      <w:r>
        <w:rPr>
          <w:rFonts w:ascii="仿宋" w:eastAsia="仿宋" w:hAnsi="仿宋" w:cs="仿宋"/>
          <w:kern w:val="0"/>
          <w:sz w:val="32"/>
          <w:szCs w:val="32"/>
        </w:rPr>
        <w:t>336</w:t>
      </w:r>
      <w:r>
        <w:rPr>
          <w:rFonts w:ascii="仿宋" w:eastAsia="仿宋" w:hAnsi="仿宋" w:cs="仿宋" w:hint="eastAsia"/>
          <w:kern w:val="0"/>
          <w:sz w:val="32"/>
          <w:szCs w:val="32"/>
        </w:rPr>
        <w:t>万元，较预算基数增加</w:t>
      </w:r>
      <w:r>
        <w:rPr>
          <w:rFonts w:ascii="仿宋" w:eastAsia="仿宋" w:hAnsi="仿宋" w:cs="仿宋"/>
          <w:kern w:val="0"/>
          <w:sz w:val="32"/>
          <w:szCs w:val="32"/>
        </w:rPr>
        <w:t>12</w:t>
      </w:r>
      <w:r>
        <w:rPr>
          <w:rFonts w:ascii="仿宋" w:eastAsia="仿宋" w:hAnsi="仿宋" w:cs="仿宋" w:hint="eastAsia"/>
          <w:kern w:val="0"/>
          <w:sz w:val="32"/>
          <w:szCs w:val="32"/>
        </w:rPr>
        <w:t>万元，增长</w:t>
      </w:r>
      <w:r>
        <w:rPr>
          <w:rFonts w:ascii="仿宋" w:eastAsia="仿宋" w:hAnsi="仿宋" w:cs="仿宋"/>
          <w:kern w:val="0"/>
          <w:sz w:val="32"/>
          <w:szCs w:val="32"/>
        </w:rPr>
        <w:t>3.7%</w:t>
      </w:r>
      <w:r>
        <w:rPr>
          <w:rFonts w:ascii="仿宋" w:eastAsia="仿宋" w:hAnsi="仿宋" w:cs="仿宋" w:hint="eastAsia"/>
          <w:kern w:val="0"/>
          <w:sz w:val="32"/>
          <w:szCs w:val="32"/>
        </w:rPr>
        <w:t>。</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9.</w:t>
      </w:r>
      <w:r w:rsidRPr="00551CB7">
        <w:t xml:space="preserve"> </w:t>
      </w:r>
      <w:r w:rsidRPr="00551CB7">
        <w:rPr>
          <w:rFonts w:ascii="仿宋" w:eastAsia="仿宋" w:hAnsi="仿宋" w:cs="仿宋" w:hint="eastAsia"/>
          <w:kern w:val="0"/>
          <w:sz w:val="32"/>
          <w:szCs w:val="32"/>
        </w:rPr>
        <w:t>人力资源事务</w:t>
      </w:r>
      <w:r>
        <w:rPr>
          <w:rFonts w:ascii="仿宋" w:eastAsia="仿宋" w:hAnsi="仿宋" w:cs="仿宋"/>
          <w:kern w:val="0"/>
          <w:sz w:val="32"/>
          <w:szCs w:val="32"/>
        </w:rPr>
        <w:t>135</w:t>
      </w:r>
      <w:r>
        <w:rPr>
          <w:rFonts w:ascii="仿宋" w:eastAsia="仿宋" w:hAnsi="仿宋" w:cs="仿宋" w:hint="eastAsia"/>
          <w:kern w:val="0"/>
          <w:sz w:val="32"/>
          <w:szCs w:val="32"/>
        </w:rPr>
        <w:t>万元，与预算基数持平。</w:t>
      </w:r>
    </w:p>
    <w:p w:rsidR="00B43A49" w:rsidRDefault="00B43A49" w:rsidP="002A4F75">
      <w:pPr>
        <w:spacing w:line="600" w:lineRule="exact"/>
        <w:ind w:firstLineChars="200" w:firstLine="31680"/>
        <w:rPr>
          <w:rFonts w:ascii="仿宋" w:eastAsia="仿宋" w:hAnsi="仿宋" w:cs="Times New Roman"/>
          <w:kern w:val="0"/>
          <w:sz w:val="32"/>
          <w:szCs w:val="32"/>
        </w:rPr>
      </w:pPr>
      <w:r>
        <w:rPr>
          <w:rFonts w:ascii="仿宋" w:eastAsia="仿宋" w:hAnsi="仿宋" w:cs="仿宋"/>
          <w:kern w:val="0"/>
          <w:sz w:val="32"/>
          <w:szCs w:val="32"/>
        </w:rPr>
        <w:t>10.</w:t>
      </w:r>
      <w:r w:rsidRPr="00CF0856">
        <w:t xml:space="preserve"> </w:t>
      </w:r>
      <w:r w:rsidRPr="00CF0856">
        <w:rPr>
          <w:rFonts w:ascii="仿宋" w:eastAsia="仿宋" w:hAnsi="仿宋" w:cs="仿宋" w:hint="eastAsia"/>
          <w:kern w:val="0"/>
          <w:sz w:val="32"/>
          <w:szCs w:val="32"/>
        </w:rPr>
        <w:t>纪检监察事务</w:t>
      </w:r>
      <w:r>
        <w:rPr>
          <w:rFonts w:ascii="仿宋" w:eastAsia="仿宋" w:hAnsi="仿宋" w:cs="仿宋"/>
          <w:kern w:val="0"/>
          <w:sz w:val="32"/>
          <w:szCs w:val="32"/>
        </w:rPr>
        <w:t>1643</w:t>
      </w:r>
      <w:r>
        <w:rPr>
          <w:rFonts w:ascii="仿宋" w:eastAsia="仿宋" w:hAnsi="仿宋" w:cs="仿宋" w:hint="eastAsia"/>
          <w:kern w:val="0"/>
          <w:sz w:val="32"/>
          <w:szCs w:val="32"/>
        </w:rPr>
        <w:t>万元，较预算基数减少</w:t>
      </w:r>
      <w:r>
        <w:rPr>
          <w:rFonts w:ascii="仿宋" w:eastAsia="仿宋" w:hAnsi="仿宋" w:cs="仿宋"/>
          <w:kern w:val="0"/>
          <w:sz w:val="32"/>
          <w:szCs w:val="32"/>
        </w:rPr>
        <w:t>2</w:t>
      </w:r>
      <w:r>
        <w:rPr>
          <w:rFonts w:ascii="仿宋" w:eastAsia="仿宋" w:hAnsi="仿宋" w:cs="仿宋" w:hint="eastAsia"/>
          <w:kern w:val="0"/>
          <w:sz w:val="32"/>
          <w:szCs w:val="32"/>
        </w:rPr>
        <w:t>万元，下降</w:t>
      </w:r>
      <w:r>
        <w:rPr>
          <w:rFonts w:ascii="仿宋" w:eastAsia="仿宋" w:hAnsi="仿宋" w:cs="仿宋"/>
          <w:kern w:val="0"/>
          <w:sz w:val="32"/>
          <w:szCs w:val="32"/>
        </w:rPr>
        <w:t>0.1%</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11.</w:t>
      </w:r>
      <w:r w:rsidRPr="000235B1">
        <w:t xml:space="preserve"> </w:t>
      </w:r>
      <w:r w:rsidRPr="000235B1">
        <w:rPr>
          <w:rFonts w:ascii="仿宋" w:eastAsia="仿宋" w:hAnsi="仿宋" w:cs="仿宋" w:hint="eastAsia"/>
          <w:kern w:val="0"/>
          <w:sz w:val="32"/>
          <w:szCs w:val="32"/>
        </w:rPr>
        <w:t>商贸事务</w:t>
      </w:r>
      <w:r>
        <w:rPr>
          <w:rFonts w:ascii="仿宋" w:eastAsia="仿宋" w:hAnsi="仿宋" w:cs="仿宋"/>
          <w:kern w:val="0"/>
          <w:sz w:val="32"/>
          <w:szCs w:val="32"/>
        </w:rPr>
        <w:t>7111</w:t>
      </w:r>
      <w:r>
        <w:rPr>
          <w:rFonts w:ascii="仿宋" w:eastAsia="仿宋" w:hAnsi="仿宋" w:cs="仿宋" w:hint="eastAsia"/>
          <w:kern w:val="0"/>
          <w:sz w:val="32"/>
          <w:szCs w:val="32"/>
        </w:rPr>
        <w:t>万元，较预算基数减少</w:t>
      </w:r>
      <w:r>
        <w:rPr>
          <w:rFonts w:ascii="仿宋" w:eastAsia="仿宋" w:hAnsi="仿宋" w:cs="仿宋"/>
          <w:kern w:val="0"/>
          <w:sz w:val="32"/>
          <w:szCs w:val="32"/>
        </w:rPr>
        <w:t>970</w:t>
      </w:r>
      <w:r>
        <w:rPr>
          <w:rFonts w:ascii="仿宋" w:eastAsia="仿宋" w:hAnsi="仿宋" w:cs="仿宋" w:hint="eastAsia"/>
          <w:kern w:val="0"/>
          <w:sz w:val="32"/>
          <w:szCs w:val="32"/>
        </w:rPr>
        <w:t>万元，下降</w:t>
      </w:r>
      <w:r>
        <w:rPr>
          <w:rFonts w:ascii="仿宋" w:eastAsia="仿宋" w:hAnsi="仿宋" w:cs="仿宋"/>
          <w:kern w:val="0"/>
          <w:sz w:val="32"/>
          <w:szCs w:val="32"/>
        </w:rPr>
        <w:t>12.0%</w:t>
      </w:r>
      <w:r>
        <w:rPr>
          <w:rFonts w:ascii="仿宋" w:eastAsia="仿宋" w:hAnsi="仿宋" w:cs="仿宋" w:hint="eastAsia"/>
          <w:kern w:val="0"/>
          <w:sz w:val="32"/>
          <w:szCs w:val="32"/>
        </w:rPr>
        <w:t>，主要原因是其他商贸事务减少。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12.</w:t>
      </w:r>
      <w:r>
        <w:rPr>
          <w:rFonts w:ascii="仿宋" w:eastAsia="仿宋" w:hAnsi="仿宋" w:cs="仿宋" w:hint="eastAsia"/>
          <w:kern w:val="0"/>
          <w:sz w:val="32"/>
          <w:szCs w:val="32"/>
        </w:rPr>
        <w:t>民族事务</w:t>
      </w:r>
      <w:r>
        <w:rPr>
          <w:rFonts w:ascii="仿宋" w:eastAsia="仿宋" w:hAnsi="仿宋" w:cs="仿宋"/>
          <w:kern w:val="0"/>
          <w:sz w:val="32"/>
          <w:szCs w:val="32"/>
        </w:rPr>
        <w:t>59</w:t>
      </w:r>
      <w:r>
        <w:rPr>
          <w:rFonts w:ascii="仿宋" w:eastAsia="仿宋" w:hAnsi="仿宋" w:cs="仿宋" w:hint="eastAsia"/>
          <w:kern w:val="0"/>
          <w:sz w:val="32"/>
          <w:szCs w:val="32"/>
        </w:rPr>
        <w:t>万元，较预算基数增加</w:t>
      </w:r>
      <w:r>
        <w:rPr>
          <w:rFonts w:ascii="仿宋" w:eastAsia="仿宋" w:hAnsi="仿宋" w:cs="仿宋"/>
          <w:kern w:val="0"/>
          <w:sz w:val="32"/>
          <w:szCs w:val="32"/>
        </w:rPr>
        <w:t>3</w:t>
      </w:r>
      <w:r>
        <w:rPr>
          <w:rFonts w:ascii="仿宋" w:eastAsia="仿宋" w:hAnsi="仿宋" w:cs="仿宋" w:hint="eastAsia"/>
          <w:kern w:val="0"/>
          <w:sz w:val="32"/>
          <w:szCs w:val="32"/>
        </w:rPr>
        <w:t>万元，增长</w:t>
      </w:r>
      <w:r>
        <w:rPr>
          <w:rFonts w:ascii="仿宋" w:eastAsia="仿宋" w:hAnsi="仿宋" w:cs="仿宋"/>
          <w:kern w:val="0"/>
          <w:sz w:val="32"/>
          <w:szCs w:val="32"/>
        </w:rPr>
        <w:t>5.4%</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13.</w:t>
      </w:r>
      <w:r>
        <w:rPr>
          <w:rFonts w:ascii="仿宋" w:eastAsia="仿宋" w:hAnsi="仿宋" w:cs="仿宋" w:hint="eastAsia"/>
          <w:kern w:val="0"/>
          <w:sz w:val="32"/>
          <w:szCs w:val="32"/>
        </w:rPr>
        <w:t>港澳台</w:t>
      </w:r>
      <w:r w:rsidRPr="00CD32C5">
        <w:rPr>
          <w:rFonts w:ascii="仿宋" w:eastAsia="仿宋" w:hAnsi="仿宋" w:cs="仿宋" w:hint="eastAsia"/>
          <w:kern w:val="0"/>
          <w:sz w:val="32"/>
          <w:szCs w:val="32"/>
        </w:rPr>
        <w:t>事务</w:t>
      </w:r>
      <w:r>
        <w:rPr>
          <w:rFonts w:ascii="仿宋" w:eastAsia="仿宋" w:hAnsi="仿宋" w:cs="仿宋"/>
          <w:kern w:val="0"/>
          <w:sz w:val="32"/>
          <w:szCs w:val="32"/>
        </w:rPr>
        <w:t>169</w:t>
      </w:r>
      <w:r>
        <w:rPr>
          <w:rFonts w:ascii="仿宋" w:eastAsia="仿宋" w:hAnsi="仿宋" w:cs="仿宋" w:hint="eastAsia"/>
          <w:kern w:val="0"/>
          <w:sz w:val="32"/>
          <w:szCs w:val="32"/>
        </w:rPr>
        <w:t>万元，较预算基数增加</w:t>
      </w:r>
      <w:r>
        <w:rPr>
          <w:rFonts w:ascii="仿宋" w:eastAsia="仿宋" w:hAnsi="仿宋" w:cs="仿宋"/>
          <w:kern w:val="0"/>
          <w:sz w:val="32"/>
          <w:szCs w:val="32"/>
        </w:rPr>
        <w:t>5</w:t>
      </w:r>
      <w:r>
        <w:rPr>
          <w:rFonts w:ascii="仿宋" w:eastAsia="仿宋" w:hAnsi="仿宋" w:cs="仿宋" w:hint="eastAsia"/>
          <w:kern w:val="0"/>
          <w:sz w:val="32"/>
          <w:szCs w:val="32"/>
        </w:rPr>
        <w:t>万元，增长</w:t>
      </w:r>
      <w:r>
        <w:rPr>
          <w:rFonts w:ascii="仿宋" w:eastAsia="仿宋" w:hAnsi="仿宋" w:cs="仿宋"/>
          <w:kern w:val="0"/>
          <w:sz w:val="32"/>
          <w:szCs w:val="32"/>
        </w:rPr>
        <w:t>3.1%</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14.</w:t>
      </w:r>
      <w:r>
        <w:rPr>
          <w:rFonts w:ascii="仿宋" w:eastAsia="仿宋" w:hAnsi="仿宋" w:cs="仿宋" w:hint="eastAsia"/>
          <w:kern w:val="0"/>
          <w:sz w:val="32"/>
          <w:szCs w:val="32"/>
        </w:rPr>
        <w:t>档案事务</w:t>
      </w:r>
      <w:r>
        <w:rPr>
          <w:rFonts w:ascii="仿宋" w:eastAsia="仿宋" w:hAnsi="仿宋" w:cs="仿宋"/>
          <w:kern w:val="0"/>
          <w:sz w:val="32"/>
          <w:szCs w:val="32"/>
        </w:rPr>
        <w:t>146</w:t>
      </w:r>
      <w:r>
        <w:rPr>
          <w:rFonts w:ascii="仿宋" w:eastAsia="仿宋" w:hAnsi="仿宋" w:cs="仿宋" w:hint="eastAsia"/>
          <w:kern w:val="0"/>
          <w:sz w:val="32"/>
          <w:szCs w:val="32"/>
        </w:rPr>
        <w:t>万元，较预算基数增加</w:t>
      </w:r>
      <w:r>
        <w:rPr>
          <w:rFonts w:ascii="仿宋" w:eastAsia="仿宋" w:hAnsi="仿宋" w:cs="仿宋"/>
          <w:kern w:val="0"/>
          <w:sz w:val="32"/>
          <w:szCs w:val="32"/>
        </w:rPr>
        <w:t>2</w:t>
      </w:r>
      <w:r>
        <w:rPr>
          <w:rFonts w:ascii="仿宋" w:eastAsia="仿宋" w:hAnsi="仿宋" w:cs="仿宋" w:hint="eastAsia"/>
          <w:kern w:val="0"/>
          <w:sz w:val="32"/>
          <w:szCs w:val="32"/>
        </w:rPr>
        <w:t>万元，增长</w:t>
      </w:r>
      <w:r>
        <w:rPr>
          <w:rFonts w:ascii="仿宋" w:eastAsia="仿宋" w:hAnsi="仿宋" w:cs="仿宋"/>
          <w:kern w:val="0"/>
          <w:sz w:val="32"/>
          <w:szCs w:val="32"/>
        </w:rPr>
        <w:t>1.4%</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15.</w:t>
      </w:r>
      <w:r w:rsidRPr="005C7CF9">
        <w:t xml:space="preserve"> </w:t>
      </w:r>
      <w:r w:rsidRPr="005C7CF9">
        <w:rPr>
          <w:rFonts w:ascii="仿宋" w:eastAsia="仿宋" w:hAnsi="仿宋" w:cs="仿宋" w:hint="eastAsia"/>
          <w:kern w:val="0"/>
          <w:sz w:val="32"/>
          <w:szCs w:val="32"/>
        </w:rPr>
        <w:t>民主党派及工商联事务</w:t>
      </w:r>
      <w:r>
        <w:rPr>
          <w:rFonts w:ascii="仿宋" w:eastAsia="仿宋" w:hAnsi="仿宋" w:cs="仿宋"/>
          <w:kern w:val="0"/>
          <w:sz w:val="32"/>
          <w:szCs w:val="32"/>
        </w:rPr>
        <w:t>103</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16.</w:t>
      </w:r>
      <w:r w:rsidRPr="005C7CF9">
        <w:t xml:space="preserve"> </w:t>
      </w:r>
      <w:r w:rsidRPr="005C7CF9">
        <w:rPr>
          <w:rFonts w:ascii="仿宋" w:eastAsia="仿宋" w:hAnsi="仿宋" w:cs="仿宋" w:hint="eastAsia"/>
          <w:kern w:val="0"/>
          <w:sz w:val="32"/>
          <w:szCs w:val="32"/>
        </w:rPr>
        <w:t>群众团体事务</w:t>
      </w:r>
      <w:r>
        <w:rPr>
          <w:rFonts w:ascii="仿宋" w:eastAsia="仿宋" w:hAnsi="仿宋" w:cs="仿宋"/>
          <w:kern w:val="0"/>
          <w:sz w:val="32"/>
          <w:szCs w:val="32"/>
        </w:rPr>
        <w:t>796</w:t>
      </w:r>
      <w:r>
        <w:rPr>
          <w:rFonts w:ascii="仿宋" w:eastAsia="仿宋" w:hAnsi="仿宋" w:cs="仿宋" w:hint="eastAsia"/>
          <w:kern w:val="0"/>
          <w:sz w:val="32"/>
          <w:szCs w:val="32"/>
        </w:rPr>
        <w:t>万元，较预算基数增加</w:t>
      </w:r>
      <w:r>
        <w:rPr>
          <w:rFonts w:ascii="仿宋" w:eastAsia="仿宋" w:hAnsi="仿宋" w:cs="仿宋"/>
          <w:kern w:val="0"/>
          <w:sz w:val="32"/>
          <w:szCs w:val="32"/>
        </w:rPr>
        <w:t>49</w:t>
      </w:r>
      <w:r>
        <w:rPr>
          <w:rFonts w:ascii="仿宋" w:eastAsia="仿宋" w:hAnsi="仿宋" w:cs="仿宋" w:hint="eastAsia"/>
          <w:kern w:val="0"/>
          <w:sz w:val="32"/>
          <w:szCs w:val="32"/>
        </w:rPr>
        <w:t>万元，增长</w:t>
      </w:r>
      <w:r>
        <w:rPr>
          <w:rFonts w:ascii="仿宋" w:eastAsia="仿宋" w:hAnsi="仿宋" w:cs="仿宋"/>
          <w:kern w:val="0"/>
          <w:sz w:val="32"/>
          <w:szCs w:val="32"/>
        </w:rPr>
        <w:t>6.6%</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17.</w:t>
      </w:r>
      <w:r w:rsidRPr="005C7CF9">
        <w:t xml:space="preserve"> </w:t>
      </w:r>
      <w:r w:rsidRPr="005C7CF9">
        <w:rPr>
          <w:rFonts w:ascii="仿宋" w:eastAsia="仿宋" w:hAnsi="仿宋" w:cs="仿宋" w:hint="eastAsia"/>
          <w:kern w:val="0"/>
          <w:sz w:val="32"/>
          <w:szCs w:val="32"/>
        </w:rPr>
        <w:t>党委办公厅（室）及相关机构事务</w:t>
      </w:r>
      <w:r>
        <w:rPr>
          <w:rFonts w:ascii="仿宋" w:eastAsia="仿宋" w:hAnsi="仿宋" w:cs="仿宋"/>
          <w:kern w:val="0"/>
          <w:sz w:val="32"/>
          <w:szCs w:val="32"/>
        </w:rPr>
        <w:t>874</w:t>
      </w:r>
      <w:r>
        <w:rPr>
          <w:rFonts w:ascii="仿宋" w:eastAsia="仿宋" w:hAnsi="仿宋" w:cs="仿宋" w:hint="eastAsia"/>
          <w:kern w:val="0"/>
          <w:sz w:val="32"/>
          <w:szCs w:val="32"/>
        </w:rPr>
        <w:t>万元，较预算基数增加</w:t>
      </w:r>
      <w:r>
        <w:rPr>
          <w:rFonts w:ascii="仿宋" w:eastAsia="仿宋" w:hAnsi="仿宋" w:cs="仿宋"/>
          <w:kern w:val="0"/>
          <w:sz w:val="32"/>
          <w:szCs w:val="32"/>
        </w:rPr>
        <w:t>79</w:t>
      </w:r>
      <w:r>
        <w:rPr>
          <w:rFonts w:ascii="仿宋" w:eastAsia="仿宋" w:hAnsi="仿宋" w:cs="仿宋" w:hint="eastAsia"/>
          <w:kern w:val="0"/>
          <w:sz w:val="32"/>
          <w:szCs w:val="32"/>
        </w:rPr>
        <w:t>万元，增长</w:t>
      </w:r>
      <w:r>
        <w:rPr>
          <w:rFonts w:ascii="仿宋" w:eastAsia="仿宋" w:hAnsi="仿宋" w:cs="仿宋"/>
          <w:kern w:val="0"/>
          <w:sz w:val="32"/>
          <w:szCs w:val="32"/>
        </w:rPr>
        <w:t>9.9%</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18.</w:t>
      </w:r>
      <w:r>
        <w:rPr>
          <w:rFonts w:ascii="仿宋" w:eastAsia="仿宋" w:hAnsi="仿宋" w:cs="仿宋" w:hint="eastAsia"/>
          <w:kern w:val="0"/>
          <w:sz w:val="32"/>
          <w:szCs w:val="32"/>
        </w:rPr>
        <w:t>组织事务</w:t>
      </w:r>
      <w:r>
        <w:rPr>
          <w:rFonts w:ascii="仿宋" w:eastAsia="仿宋" w:hAnsi="仿宋" w:cs="仿宋"/>
          <w:kern w:val="0"/>
          <w:sz w:val="32"/>
          <w:szCs w:val="32"/>
        </w:rPr>
        <w:t>1309</w:t>
      </w:r>
      <w:r>
        <w:rPr>
          <w:rFonts w:ascii="仿宋" w:eastAsia="仿宋" w:hAnsi="仿宋" w:cs="仿宋" w:hint="eastAsia"/>
          <w:kern w:val="0"/>
          <w:sz w:val="32"/>
          <w:szCs w:val="32"/>
        </w:rPr>
        <w:t>万元，较预算基数增加</w:t>
      </w:r>
      <w:r>
        <w:rPr>
          <w:rFonts w:ascii="仿宋" w:eastAsia="仿宋" w:hAnsi="仿宋" w:cs="仿宋"/>
          <w:kern w:val="0"/>
          <w:sz w:val="32"/>
          <w:szCs w:val="32"/>
        </w:rPr>
        <w:t>589</w:t>
      </w:r>
      <w:r>
        <w:rPr>
          <w:rFonts w:ascii="仿宋" w:eastAsia="仿宋" w:hAnsi="仿宋" w:cs="仿宋" w:hint="eastAsia"/>
          <w:kern w:val="0"/>
          <w:sz w:val="32"/>
          <w:szCs w:val="32"/>
        </w:rPr>
        <w:t>万元，增长</w:t>
      </w:r>
      <w:r>
        <w:rPr>
          <w:rFonts w:ascii="仿宋" w:eastAsia="仿宋" w:hAnsi="仿宋" w:cs="仿宋"/>
          <w:kern w:val="0"/>
          <w:sz w:val="32"/>
          <w:szCs w:val="32"/>
        </w:rPr>
        <w:t>81.8%</w:t>
      </w:r>
      <w:r>
        <w:rPr>
          <w:rFonts w:ascii="仿宋" w:eastAsia="仿宋" w:hAnsi="仿宋" w:cs="仿宋" w:hint="eastAsia"/>
          <w:kern w:val="0"/>
          <w:sz w:val="32"/>
          <w:szCs w:val="32"/>
        </w:rPr>
        <w:t>，主要原因是增加“</w:t>
      </w:r>
      <w:r w:rsidRPr="001A7795">
        <w:rPr>
          <w:rFonts w:ascii="仿宋" w:eastAsia="仿宋" w:hAnsi="仿宋" w:cs="仿宋"/>
          <w:kern w:val="0"/>
          <w:sz w:val="32"/>
          <w:szCs w:val="32"/>
        </w:rPr>
        <w:t>1530</w:t>
      </w:r>
      <w:r>
        <w:rPr>
          <w:rFonts w:ascii="仿宋" w:eastAsia="仿宋" w:hAnsi="仿宋" w:cs="仿宋" w:hint="eastAsia"/>
          <w:kern w:val="0"/>
          <w:sz w:val="32"/>
          <w:szCs w:val="32"/>
        </w:rPr>
        <w:t>”</w:t>
      </w:r>
      <w:r w:rsidRPr="001A7795">
        <w:rPr>
          <w:rFonts w:ascii="仿宋" w:eastAsia="仿宋" w:hAnsi="仿宋" w:cs="仿宋" w:hint="eastAsia"/>
          <w:kern w:val="0"/>
          <w:sz w:val="32"/>
          <w:szCs w:val="32"/>
        </w:rPr>
        <w:t>党建提升工程</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19.</w:t>
      </w:r>
      <w:r>
        <w:rPr>
          <w:rFonts w:ascii="仿宋" w:eastAsia="仿宋" w:hAnsi="仿宋" w:cs="仿宋" w:hint="eastAsia"/>
          <w:kern w:val="0"/>
          <w:sz w:val="32"/>
          <w:szCs w:val="32"/>
        </w:rPr>
        <w:t>宣传事务</w:t>
      </w:r>
      <w:r>
        <w:rPr>
          <w:rFonts w:ascii="仿宋" w:eastAsia="仿宋" w:hAnsi="仿宋" w:cs="仿宋"/>
          <w:kern w:val="0"/>
          <w:sz w:val="32"/>
          <w:szCs w:val="32"/>
        </w:rPr>
        <w:t>531</w:t>
      </w:r>
      <w:r>
        <w:rPr>
          <w:rFonts w:ascii="仿宋" w:eastAsia="仿宋" w:hAnsi="仿宋" w:cs="仿宋" w:hint="eastAsia"/>
          <w:kern w:val="0"/>
          <w:sz w:val="32"/>
          <w:szCs w:val="32"/>
        </w:rPr>
        <w:t>万元，较预算基数增加</w:t>
      </w:r>
      <w:r>
        <w:rPr>
          <w:rFonts w:ascii="仿宋" w:eastAsia="仿宋" w:hAnsi="仿宋" w:cs="仿宋"/>
          <w:kern w:val="0"/>
          <w:sz w:val="32"/>
          <w:szCs w:val="32"/>
        </w:rPr>
        <w:t>33</w:t>
      </w:r>
      <w:r>
        <w:rPr>
          <w:rFonts w:ascii="仿宋" w:eastAsia="仿宋" w:hAnsi="仿宋" w:cs="仿宋" w:hint="eastAsia"/>
          <w:kern w:val="0"/>
          <w:sz w:val="32"/>
          <w:szCs w:val="32"/>
        </w:rPr>
        <w:t>万元，增长</w:t>
      </w:r>
      <w:r>
        <w:rPr>
          <w:rFonts w:ascii="仿宋" w:eastAsia="仿宋" w:hAnsi="仿宋" w:cs="仿宋"/>
          <w:kern w:val="0"/>
          <w:sz w:val="32"/>
          <w:szCs w:val="32"/>
        </w:rPr>
        <w:t>6.6%</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20.</w:t>
      </w:r>
      <w:r>
        <w:rPr>
          <w:rFonts w:ascii="仿宋" w:eastAsia="仿宋" w:hAnsi="仿宋" w:cs="仿宋" w:hint="eastAsia"/>
          <w:kern w:val="0"/>
          <w:sz w:val="32"/>
          <w:szCs w:val="32"/>
        </w:rPr>
        <w:t>统战事务</w:t>
      </w:r>
      <w:r>
        <w:rPr>
          <w:rFonts w:ascii="仿宋" w:eastAsia="仿宋" w:hAnsi="仿宋" w:cs="仿宋"/>
          <w:kern w:val="0"/>
          <w:sz w:val="32"/>
          <w:szCs w:val="32"/>
        </w:rPr>
        <w:t>249</w:t>
      </w:r>
      <w:r>
        <w:rPr>
          <w:rFonts w:ascii="仿宋" w:eastAsia="仿宋" w:hAnsi="仿宋" w:cs="仿宋" w:hint="eastAsia"/>
          <w:kern w:val="0"/>
          <w:sz w:val="32"/>
          <w:szCs w:val="32"/>
        </w:rPr>
        <w:t>万元，较预算基数增加</w:t>
      </w:r>
      <w:r>
        <w:rPr>
          <w:rFonts w:ascii="仿宋" w:eastAsia="仿宋" w:hAnsi="仿宋" w:cs="仿宋"/>
          <w:kern w:val="0"/>
          <w:sz w:val="32"/>
          <w:szCs w:val="32"/>
        </w:rPr>
        <w:t>13</w:t>
      </w:r>
      <w:r>
        <w:rPr>
          <w:rFonts w:ascii="仿宋" w:eastAsia="仿宋" w:hAnsi="仿宋" w:cs="仿宋" w:hint="eastAsia"/>
          <w:kern w:val="0"/>
          <w:sz w:val="32"/>
          <w:szCs w:val="32"/>
        </w:rPr>
        <w:t>万元，增长</w:t>
      </w:r>
      <w:r>
        <w:rPr>
          <w:rFonts w:ascii="仿宋" w:eastAsia="仿宋" w:hAnsi="仿宋" w:cs="仿宋"/>
          <w:kern w:val="0"/>
          <w:sz w:val="32"/>
          <w:szCs w:val="32"/>
        </w:rPr>
        <w:t>5.5%</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21.</w:t>
      </w:r>
      <w:r w:rsidRPr="00B9787F">
        <w:t xml:space="preserve"> </w:t>
      </w:r>
      <w:r w:rsidRPr="00B9787F">
        <w:rPr>
          <w:rFonts w:ascii="仿宋" w:eastAsia="仿宋" w:hAnsi="仿宋" w:cs="仿宋" w:hint="eastAsia"/>
          <w:kern w:val="0"/>
          <w:sz w:val="32"/>
          <w:szCs w:val="32"/>
        </w:rPr>
        <w:t>其他共产党事务支出</w:t>
      </w:r>
      <w:r>
        <w:rPr>
          <w:rFonts w:ascii="仿宋" w:eastAsia="仿宋" w:hAnsi="仿宋" w:cs="仿宋"/>
          <w:kern w:val="0"/>
          <w:sz w:val="32"/>
          <w:szCs w:val="32"/>
        </w:rPr>
        <w:t>1262</w:t>
      </w:r>
      <w:r>
        <w:rPr>
          <w:rFonts w:ascii="仿宋" w:eastAsia="仿宋" w:hAnsi="仿宋" w:cs="仿宋" w:hint="eastAsia"/>
          <w:kern w:val="0"/>
          <w:sz w:val="32"/>
          <w:szCs w:val="32"/>
        </w:rPr>
        <w:t>万元，较预算基数增加</w:t>
      </w:r>
      <w:r>
        <w:rPr>
          <w:rFonts w:ascii="仿宋" w:eastAsia="仿宋" w:hAnsi="仿宋" w:cs="仿宋"/>
          <w:kern w:val="0"/>
          <w:sz w:val="32"/>
          <w:szCs w:val="32"/>
        </w:rPr>
        <w:t>36</w:t>
      </w:r>
      <w:r>
        <w:rPr>
          <w:rFonts w:ascii="仿宋" w:eastAsia="仿宋" w:hAnsi="仿宋" w:cs="仿宋" w:hint="eastAsia"/>
          <w:kern w:val="0"/>
          <w:sz w:val="32"/>
          <w:szCs w:val="32"/>
        </w:rPr>
        <w:t>万元，增长</w:t>
      </w:r>
      <w:r>
        <w:rPr>
          <w:rFonts w:ascii="仿宋" w:eastAsia="仿宋" w:hAnsi="仿宋" w:cs="仿宋"/>
          <w:kern w:val="0"/>
          <w:sz w:val="32"/>
          <w:szCs w:val="32"/>
        </w:rPr>
        <w:t>2.9%</w:t>
      </w:r>
      <w:r>
        <w:rPr>
          <w:rFonts w:ascii="仿宋" w:eastAsia="仿宋" w:hAnsi="仿宋" w:cs="仿宋" w:hint="eastAsia"/>
          <w:kern w:val="0"/>
          <w:sz w:val="32"/>
          <w:szCs w:val="32"/>
        </w:rPr>
        <w:t>。</w:t>
      </w:r>
    </w:p>
    <w:p w:rsidR="00B43A49" w:rsidRPr="00BA058A"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22.</w:t>
      </w:r>
      <w:r w:rsidRPr="00BA058A">
        <w:t xml:space="preserve"> </w:t>
      </w:r>
      <w:r w:rsidRPr="00BA058A">
        <w:rPr>
          <w:rFonts w:ascii="仿宋" w:eastAsia="仿宋" w:hAnsi="仿宋" w:cs="仿宋" w:hint="eastAsia"/>
          <w:kern w:val="0"/>
          <w:sz w:val="32"/>
          <w:szCs w:val="32"/>
        </w:rPr>
        <w:t>市场监督管理事务</w:t>
      </w:r>
      <w:r>
        <w:rPr>
          <w:rFonts w:ascii="仿宋" w:eastAsia="仿宋" w:hAnsi="仿宋" w:cs="仿宋"/>
          <w:kern w:val="0"/>
          <w:sz w:val="32"/>
          <w:szCs w:val="32"/>
        </w:rPr>
        <w:t>2512</w:t>
      </w:r>
      <w:r>
        <w:rPr>
          <w:rFonts w:ascii="仿宋" w:eastAsia="仿宋" w:hAnsi="仿宋" w:cs="仿宋" w:hint="eastAsia"/>
          <w:kern w:val="0"/>
          <w:sz w:val="32"/>
          <w:szCs w:val="32"/>
        </w:rPr>
        <w:t>万元，较预算基数增加</w:t>
      </w:r>
      <w:r>
        <w:rPr>
          <w:rFonts w:ascii="仿宋" w:eastAsia="仿宋" w:hAnsi="仿宋" w:cs="仿宋"/>
          <w:kern w:val="0"/>
          <w:sz w:val="32"/>
          <w:szCs w:val="32"/>
        </w:rPr>
        <w:t>116</w:t>
      </w:r>
      <w:r>
        <w:rPr>
          <w:rFonts w:ascii="仿宋" w:eastAsia="仿宋" w:hAnsi="仿宋" w:cs="仿宋" w:hint="eastAsia"/>
          <w:kern w:val="0"/>
          <w:sz w:val="32"/>
          <w:szCs w:val="32"/>
        </w:rPr>
        <w:t>万元，增长</w:t>
      </w:r>
      <w:r>
        <w:rPr>
          <w:rFonts w:ascii="仿宋" w:eastAsia="仿宋" w:hAnsi="仿宋" w:cs="仿宋"/>
          <w:kern w:val="0"/>
          <w:sz w:val="32"/>
          <w:szCs w:val="32"/>
        </w:rPr>
        <w:t>4.8%</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23.</w:t>
      </w:r>
      <w:r w:rsidRPr="002F5147">
        <w:t xml:space="preserve"> </w:t>
      </w:r>
      <w:r w:rsidRPr="002F5147">
        <w:rPr>
          <w:rFonts w:ascii="仿宋" w:eastAsia="仿宋" w:hAnsi="仿宋" w:cs="仿宋" w:hint="eastAsia"/>
          <w:kern w:val="0"/>
          <w:sz w:val="32"/>
          <w:szCs w:val="32"/>
        </w:rPr>
        <w:t>其他一般公共服务支出</w:t>
      </w:r>
      <w:r>
        <w:rPr>
          <w:rFonts w:ascii="仿宋" w:eastAsia="仿宋" w:hAnsi="仿宋" w:cs="仿宋"/>
          <w:kern w:val="0"/>
          <w:sz w:val="32"/>
          <w:szCs w:val="32"/>
        </w:rPr>
        <w:t>2454</w:t>
      </w:r>
      <w:r>
        <w:rPr>
          <w:rFonts w:ascii="仿宋" w:eastAsia="仿宋" w:hAnsi="仿宋" w:cs="仿宋" w:hint="eastAsia"/>
          <w:kern w:val="0"/>
          <w:sz w:val="32"/>
          <w:szCs w:val="32"/>
        </w:rPr>
        <w:t>万元，较预算基数减少</w:t>
      </w:r>
      <w:r>
        <w:rPr>
          <w:rFonts w:ascii="仿宋" w:eastAsia="仿宋" w:hAnsi="仿宋" w:cs="仿宋"/>
          <w:kern w:val="0"/>
          <w:sz w:val="32"/>
          <w:szCs w:val="32"/>
        </w:rPr>
        <w:t>279</w:t>
      </w:r>
      <w:r>
        <w:rPr>
          <w:rFonts w:ascii="仿宋" w:eastAsia="仿宋" w:hAnsi="仿宋" w:cs="仿宋" w:hint="eastAsia"/>
          <w:kern w:val="0"/>
          <w:sz w:val="32"/>
          <w:szCs w:val="32"/>
        </w:rPr>
        <w:t>万元，下降</w:t>
      </w:r>
      <w:r>
        <w:rPr>
          <w:rFonts w:ascii="仿宋" w:eastAsia="仿宋" w:hAnsi="仿宋" w:cs="仿宋"/>
          <w:kern w:val="0"/>
          <w:sz w:val="32"/>
          <w:szCs w:val="32"/>
        </w:rPr>
        <w:t>10.2%</w:t>
      </w:r>
      <w:r>
        <w:rPr>
          <w:rFonts w:ascii="仿宋" w:eastAsia="仿宋" w:hAnsi="仿宋" w:cs="仿宋" w:hint="eastAsia"/>
          <w:kern w:val="0"/>
          <w:sz w:val="32"/>
          <w:szCs w:val="32"/>
        </w:rPr>
        <w:t>，主要原因是预留人员增资、抚恤丧葬等经费减少。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（二）国防支出</w:t>
      </w:r>
      <w:r>
        <w:rPr>
          <w:rFonts w:ascii="仿宋" w:eastAsia="仿宋" w:hAnsi="仿宋" w:cs="仿宋"/>
          <w:kern w:val="0"/>
          <w:sz w:val="32"/>
          <w:szCs w:val="32"/>
        </w:rPr>
        <w:t>305</w:t>
      </w:r>
      <w:r>
        <w:rPr>
          <w:rFonts w:ascii="仿宋" w:eastAsia="仿宋" w:hAnsi="仿宋" w:cs="仿宋" w:hint="eastAsia"/>
          <w:kern w:val="0"/>
          <w:sz w:val="32"/>
          <w:szCs w:val="32"/>
        </w:rPr>
        <w:t>万元。</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（三）</w:t>
      </w:r>
      <w:r w:rsidRPr="002F792F">
        <w:rPr>
          <w:rFonts w:ascii="仿宋" w:eastAsia="仿宋" w:hAnsi="仿宋" w:cs="仿宋" w:hint="eastAsia"/>
          <w:kern w:val="0"/>
          <w:sz w:val="32"/>
          <w:szCs w:val="32"/>
        </w:rPr>
        <w:t>公共安全支出</w:t>
      </w:r>
      <w:r>
        <w:rPr>
          <w:rFonts w:ascii="仿宋" w:eastAsia="仿宋" w:hAnsi="仿宋" w:cs="仿宋"/>
          <w:kern w:val="0"/>
          <w:sz w:val="32"/>
          <w:szCs w:val="32"/>
        </w:rPr>
        <w:t>10629</w:t>
      </w:r>
      <w:r>
        <w:rPr>
          <w:rFonts w:ascii="仿宋" w:eastAsia="仿宋" w:hAnsi="仿宋" w:cs="仿宋" w:hint="eastAsia"/>
          <w:kern w:val="0"/>
          <w:sz w:val="32"/>
          <w:szCs w:val="32"/>
        </w:rPr>
        <w:t>万元，较预算基数增加</w:t>
      </w:r>
      <w:r>
        <w:rPr>
          <w:rFonts w:ascii="仿宋" w:eastAsia="仿宋" w:hAnsi="仿宋" w:cs="仿宋"/>
          <w:kern w:val="0"/>
          <w:sz w:val="32"/>
          <w:szCs w:val="32"/>
        </w:rPr>
        <w:t>294</w:t>
      </w:r>
      <w:r>
        <w:rPr>
          <w:rFonts w:ascii="仿宋" w:eastAsia="仿宋" w:hAnsi="仿宋" w:cs="仿宋" w:hint="eastAsia"/>
          <w:kern w:val="0"/>
          <w:sz w:val="32"/>
          <w:szCs w:val="32"/>
        </w:rPr>
        <w:t>万元，增长</w:t>
      </w:r>
      <w:r>
        <w:rPr>
          <w:rFonts w:ascii="仿宋" w:eastAsia="仿宋" w:hAnsi="仿宋" w:cs="仿宋"/>
          <w:kern w:val="0"/>
          <w:sz w:val="32"/>
          <w:szCs w:val="32"/>
        </w:rPr>
        <w:t>2.8%</w:t>
      </w:r>
      <w:r>
        <w:rPr>
          <w:rFonts w:ascii="仿宋" w:eastAsia="仿宋" w:hAnsi="仿宋" w:cs="仿宋" w:hint="eastAsia"/>
          <w:kern w:val="0"/>
          <w:sz w:val="32"/>
          <w:szCs w:val="32"/>
        </w:rPr>
        <w:t>，主要原因是增加公安</w:t>
      </w:r>
      <w:r w:rsidRPr="00ED7639">
        <w:rPr>
          <w:rFonts w:ascii="仿宋" w:eastAsia="仿宋" w:hAnsi="仿宋" w:cs="仿宋" w:hint="eastAsia"/>
          <w:kern w:val="0"/>
          <w:sz w:val="32"/>
          <w:szCs w:val="32"/>
        </w:rPr>
        <w:t>历史户籍档案数字化加工</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sidRPr="0090629F">
        <w:t xml:space="preserve"> </w:t>
      </w:r>
      <w:r w:rsidRPr="0090629F">
        <w:rPr>
          <w:rFonts w:ascii="仿宋" w:eastAsia="仿宋" w:hAnsi="仿宋" w:cs="仿宋" w:hint="eastAsia"/>
          <w:kern w:val="0"/>
          <w:sz w:val="32"/>
          <w:szCs w:val="32"/>
        </w:rPr>
        <w:t>武装警察</w:t>
      </w:r>
      <w:r>
        <w:rPr>
          <w:rFonts w:ascii="仿宋" w:eastAsia="仿宋" w:hAnsi="仿宋" w:cs="仿宋"/>
          <w:kern w:val="0"/>
          <w:sz w:val="32"/>
          <w:szCs w:val="32"/>
        </w:rPr>
        <w:t>55</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公安</w:t>
      </w:r>
      <w:r>
        <w:rPr>
          <w:rFonts w:ascii="仿宋" w:eastAsia="仿宋" w:hAnsi="仿宋" w:cs="仿宋"/>
          <w:kern w:val="0"/>
          <w:sz w:val="32"/>
          <w:szCs w:val="32"/>
        </w:rPr>
        <w:t>9480</w:t>
      </w:r>
      <w:r>
        <w:rPr>
          <w:rFonts w:ascii="仿宋" w:eastAsia="仿宋" w:hAnsi="仿宋" w:cs="仿宋" w:hint="eastAsia"/>
          <w:kern w:val="0"/>
          <w:sz w:val="32"/>
          <w:szCs w:val="32"/>
        </w:rPr>
        <w:t>万元，较预算基数增加</w:t>
      </w:r>
      <w:r>
        <w:rPr>
          <w:rFonts w:ascii="仿宋" w:eastAsia="仿宋" w:hAnsi="仿宋" w:cs="仿宋"/>
          <w:kern w:val="0"/>
          <w:sz w:val="32"/>
          <w:szCs w:val="32"/>
        </w:rPr>
        <w:t>224</w:t>
      </w:r>
      <w:r>
        <w:rPr>
          <w:rFonts w:ascii="仿宋" w:eastAsia="仿宋" w:hAnsi="仿宋" w:cs="仿宋" w:hint="eastAsia"/>
          <w:kern w:val="0"/>
          <w:sz w:val="32"/>
          <w:szCs w:val="32"/>
        </w:rPr>
        <w:t>万元，增长</w:t>
      </w:r>
      <w:r>
        <w:rPr>
          <w:rFonts w:ascii="仿宋" w:eastAsia="仿宋" w:hAnsi="仿宋" w:cs="仿宋"/>
          <w:kern w:val="0"/>
          <w:sz w:val="32"/>
          <w:szCs w:val="32"/>
        </w:rPr>
        <w:t>2.4%</w:t>
      </w:r>
      <w:r>
        <w:rPr>
          <w:rFonts w:ascii="仿宋" w:eastAsia="仿宋" w:hAnsi="仿宋" w:cs="仿宋" w:hint="eastAsia"/>
          <w:kern w:val="0"/>
          <w:sz w:val="32"/>
          <w:szCs w:val="32"/>
        </w:rPr>
        <w:t>，主要原因是增加历史户籍档案数字化加工。</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司法</w:t>
      </w:r>
      <w:r>
        <w:rPr>
          <w:rFonts w:ascii="仿宋" w:eastAsia="仿宋" w:hAnsi="仿宋" w:cs="仿宋"/>
          <w:kern w:val="0"/>
          <w:sz w:val="32"/>
          <w:szCs w:val="32"/>
        </w:rPr>
        <w:t>1084</w:t>
      </w:r>
      <w:r>
        <w:rPr>
          <w:rFonts w:ascii="仿宋" w:eastAsia="仿宋" w:hAnsi="仿宋" w:cs="仿宋" w:hint="eastAsia"/>
          <w:kern w:val="0"/>
          <w:sz w:val="32"/>
          <w:szCs w:val="32"/>
        </w:rPr>
        <w:t>万元，较预算基数增加</w:t>
      </w:r>
      <w:r>
        <w:rPr>
          <w:rFonts w:ascii="仿宋" w:eastAsia="仿宋" w:hAnsi="仿宋" w:cs="仿宋"/>
          <w:kern w:val="0"/>
          <w:sz w:val="32"/>
          <w:szCs w:val="32"/>
        </w:rPr>
        <w:t>70</w:t>
      </w:r>
      <w:r>
        <w:rPr>
          <w:rFonts w:ascii="仿宋" w:eastAsia="仿宋" w:hAnsi="仿宋" w:cs="仿宋" w:hint="eastAsia"/>
          <w:kern w:val="0"/>
          <w:sz w:val="32"/>
          <w:szCs w:val="32"/>
        </w:rPr>
        <w:t>万元，增长</w:t>
      </w:r>
      <w:r>
        <w:rPr>
          <w:rFonts w:ascii="仿宋" w:eastAsia="仿宋" w:hAnsi="仿宋" w:cs="仿宋"/>
          <w:kern w:val="0"/>
          <w:sz w:val="32"/>
          <w:szCs w:val="32"/>
        </w:rPr>
        <w:t>6.9%</w:t>
      </w:r>
      <w:r>
        <w:rPr>
          <w:rFonts w:ascii="仿宋" w:eastAsia="仿宋" w:hAnsi="仿宋" w:cs="仿宋" w:hint="eastAsia"/>
          <w:kern w:val="0"/>
          <w:sz w:val="32"/>
          <w:szCs w:val="32"/>
        </w:rPr>
        <w:t>，主要原因是普法支出及调解经费增加。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其他公共安全</w:t>
      </w:r>
      <w:r>
        <w:rPr>
          <w:rFonts w:ascii="仿宋" w:eastAsia="仿宋" w:hAnsi="仿宋" w:cs="仿宋"/>
          <w:kern w:val="0"/>
          <w:sz w:val="32"/>
          <w:szCs w:val="32"/>
        </w:rPr>
        <w:t>10</w:t>
      </w:r>
      <w:r>
        <w:rPr>
          <w:rFonts w:ascii="仿宋" w:eastAsia="仿宋" w:hAnsi="仿宋" w:cs="仿宋" w:hint="eastAsia"/>
          <w:kern w:val="0"/>
          <w:sz w:val="32"/>
          <w:szCs w:val="32"/>
        </w:rPr>
        <w:t>万元，与预算基数持平。</w:t>
      </w:r>
    </w:p>
    <w:p w:rsidR="00B43A49" w:rsidRPr="0090629F"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（四）教育支出</w:t>
      </w:r>
      <w:r>
        <w:rPr>
          <w:rFonts w:ascii="仿宋" w:eastAsia="仿宋" w:hAnsi="仿宋" w:cs="仿宋"/>
          <w:kern w:val="0"/>
          <w:sz w:val="32"/>
          <w:szCs w:val="32"/>
        </w:rPr>
        <w:t>72009</w:t>
      </w:r>
      <w:r>
        <w:rPr>
          <w:rFonts w:ascii="仿宋" w:eastAsia="仿宋" w:hAnsi="仿宋" w:cs="仿宋" w:hint="eastAsia"/>
          <w:kern w:val="0"/>
          <w:sz w:val="32"/>
          <w:szCs w:val="32"/>
        </w:rPr>
        <w:t>万元，较预算基数增加</w:t>
      </w:r>
      <w:r>
        <w:rPr>
          <w:rFonts w:ascii="仿宋" w:eastAsia="仿宋" w:hAnsi="仿宋" w:cs="仿宋"/>
          <w:kern w:val="0"/>
          <w:sz w:val="32"/>
          <w:szCs w:val="32"/>
        </w:rPr>
        <w:t>1199</w:t>
      </w:r>
      <w:r>
        <w:rPr>
          <w:rFonts w:ascii="仿宋" w:eastAsia="仿宋" w:hAnsi="仿宋" w:cs="仿宋" w:hint="eastAsia"/>
          <w:kern w:val="0"/>
          <w:sz w:val="32"/>
          <w:szCs w:val="32"/>
        </w:rPr>
        <w:t>万元，增长</w:t>
      </w:r>
      <w:r>
        <w:rPr>
          <w:rFonts w:ascii="仿宋" w:eastAsia="仿宋" w:hAnsi="仿宋" w:cs="仿宋"/>
          <w:kern w:val="0"/>
          <w:sz w:val="32"/>
          <w:szCs w:val="32"/>
        </w:rPr>
        <w:t>1.7%</w:t>
      </w:r>
      <w:r>
        <w:rPr>
          <w:rFonts w:ascii="仿宋" w:eastAsia="仿宋" w:hAnsi="仿宋" w:cs="仿宋" w:hint="eastAsia"/>
          <w:kern w:val="0"/>
          <w:sz w:val="32"/>
          <w:szCs w:val="32"/>
        </w:rPr>
        <w:t>，主要原因是人员支出、补民生短板等增加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教育管理事务</w:t>
      </w:r>
      <w:r>
        <w:rPr>
          <w:rFonts w:ascii="仿宋" w:eastAsia="仿宋" w:hAnsi="仿宋" w:cs="仿宋"/>
          <w:kern w:val="0"/>
          <w:sz w:val="32"/>
          <w:szCs w:val="32"/>
        </w:rPr>
        <w:t>1695</w:t>
      </w:r>
      <w:r>
        <w:rPr>
          <w:rFonts w:ascii="仿宋" w:eastAsia="仿宋" w:hAnsi="仿宋" w:cs="仿宋" w:hint="eastAsia"/>
          <w:kern w:val="0"/>
          <w:sz w:val="32"/>
          <w:szCs w:val="32"/>
        </w:rPr>
        <w:t>万元，较预算基数减少</w:t>
      </w:r>
      <w:r>
        <w:rPr>
          <w:rFonts w:ascii="仿宋" w:eastAsia="仿宋" w:hAnsi="仿宋" w:cs="仿宋"/>
          <w:kern w:val="0"/>
          <w:sz w:val="32"/>
          <w:szCs w:val="32"/>
        </w:rPr>
        <w:t>50</w:t>
      </w:r>
      <w:r>
        <w:rPr>
          <w:rFonts w:ascii="仿宋" w:eastAsia="仿宋" w:hAnsi="仿宋" w:cs="仿宋" w:hint="eastAsia"/>
          <w:kern w:val="0"/>
          <w:sz w:val="32"/>
          <w:szCs w:val="32"/>
        </w:rPr>
        <w:t>万元，下降</w:t>
      </w:r>
      <w:r>
        <w:rPr>
          <w:rFonts w:ascii="仿宋" w:eastAsia="仿宋" w:hAnsi="仿宋" w:cs="仿宋"/>
          <w:kern w:val="0"/>
          <w:sz w:val="32"/>
          <w:szCs w:val="32"/>
        </w:rPr>
        <w:t>2.9%</w:t>
      </w:r>
      <w:r>
        <w:rPr>
          <w:rFonts w:ascii="仿宋" w:eastAsia="仿宋" w:hAnsi="仿宋" w:cs="仿宋" w:hint="eastAsia"/>
          <w:kern w:val="0"/>
          <w:sz w:val="32"/>
          <w:szCs w:val="32"/>
        </w:rPr>
        <w:t>，主要原因是人员支出减少。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普通教育</w:t>
      </w:r>
      <w:r>
        <w:rPr>
          <w:rFonts w:ascii="仿宋" w:eastAsia="仿宋" w:hAnsi="仿宋" w:cs="仿宋"/>
          <w:kern w:val="0"/>
          <w:sz w:val="32"/>
          <w:szCs w:val="32"/>
        </w:rPr>
        <w:t>64645</w:t>
      </w:r>
      <w:r>
        <w:rPr>
          <w:rFonts w:ascii="仿宋" w:eastAsia="仿宋" w:hAnsi="仿宋" w:cs="仿宋" w:hint="eastAsia"/>
          <w:kern w:val="0"/>
          <w:sz w:val="32"/>
          <w:szCs w:val="32"/>
        </w:rPr>
        <w:t>万元，较预算基数增加</w:t>
      </w:r>
      <w:r>
        <w:rPr>
          <w:rFonts w:ascii="仿宋" w:eastAsia="仿宋" w:hAnsi="仿宋" w:cs="仿宋"/>
          <w:kern w:val="0"/>
          <w:sz w:val="32"/>
          <w:szCs w:val="32"/>
        </w:rPr>
        <w:t>1419</w:t>
      </w:r>
      <w:r>
        <w:rPr>
          <w:rFonts w:ascii="仿宋" w:eastAsia="仿宋" w:hAnsi="仿宋" w:cs="仿宋" w:hint="eastAsia"/>
          <w:kern w:val="0"/>
          <w:sz w:val="32"/>
          <w:szCs w:val="32"/>
        </w:rPr>
        <w:t>万元，增长</w:t>
      </w:r>
      <w:r>
        <w:rPr>
          <w:rFonts w:ascii="仿宋" w:eastAsia="仿宋" w:hAnsi="仿宋" w:cs="仿宋"/>
          <w:kern w:val="0"/>
          <w:sz w:val="32"/>
          <w:szCs w:val="32"/>
        </w:rPr>
        <w:t>3.8%</w:t>
      </w:r>
      <w:r>
        <w:rPr>
          <w:rFonts w:ascii="仿宋" w:eastAsia="仿宋" w:hAnsi="仿宋" w:cs="仿宋" w:hint="eastAsia"/>
          <w:kern w:val="0"/>
          <w:sz w:val="32"/>
          <w:szCs w:val="32"/>
        </w:rPr>
        <w:t>，主要原因是学前教育生均公用经费增加以及教育人员支出增加。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职业教育</w:t>
      </w:r>
      <w:r>
        <w:rPr>
          <w:rFonts w:ascii="仿宋" w:eastAsia="仿宋" w:hAnsi="仿宋" w:cs="仿宋"/>
          <w:kern w:val="0"/>
          <w:sz w:val="32"/>
          <w:szCs w:val="32"/>
        </w:rPr>
        <w:t>1733</w:t>
      </w:r>
      <w:r>
        <w:rPr>
          <w:rFonts w:ascii="仿宋" w:eastAsia="仿宋" w:hAnsi="仿宋" w:cs="仿宋" w:hint="eastAsia"/>
          <w:kern w:val="0"/>
          <w:sz w:val="32"/>
          <w:szCs w:val="32"/>
        </w:rPr>
        <w:t>万元，较预算基数增加</w:t>
      </w:r>
      <w:r>
        <w:rPr>
          <w:rFonts w:ascii="仿宋" w:eastAsia="仿宋" w:hAnsi="仿宋" w:cs="仿宋"/>
          <w:kern w:val="0"/>
          <w:sz w:val="32"/>
          <w:szCs w:val="32"/>
        </w:rPr>
        <w:t>78</w:t>
      </w:r>
      <w:r>
        <w:rPr>
          <w:rFonts w:ascii="仿宋" w:eastAsia="仿宋" w:hAnsi="仿宋" w:cs="仿宋" w:hint="eastAsia"/>
          <w:kern w:val="0"/>
          <w:sz w:val="32"/>
          <w:szCs w:val="32"/>
        </w:rPr>
        <w:t>万元，增长</w:t>
      </w:r>
      <w:r>
        <w:rPr>
          <w:rFonts w:ascii="仿宋" w:eastAsia="仿宋" w:hAnsi="仿宋" w:cs="仿宋"/>
          <w:kern w:val="0"/>
          <w:sz w:val="32"/>
          <w:szCs w:val="32"/>
        </w:rPr>
        <w:t>4.7%</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sidRPr="00314B66">
        <w:t xml:space="preserve"> </w:t>
      </w:r>
      <w:r w:rsidRPr="00314B66">
        <w:rPr>
          <w:rFonts w:ascii="仿宋" w:eastAsia="仿宋" w:hAnsi="仿宋" w:cs="仿宋" w:hint="eastAsia"/>
          <w:kern w:val="0"/>
          <w:sz w:val="32"/>
          <w:szCs w:val="32"/>
        </w:rPr>
        <w:t>广播电视教育</w:t>
      </w:r>
      <w:r>
        <w:rPr>
          <w:rFonts w:ascii="仿宋" w:eastAsia="仿宋" w:hAnsi="仿宋" w:cs="仿宋"/>
          <w:kern w:val="0"/>
          <w:sz w:val="32"/>
          <w:szCs w:val="32"/>
        </w:rPr>
        <w:t>10</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特殊教育</w:t>
      </w:r>
      <w:r>
        <w:rPr>
          <w:rFonts w:ascii="仿宋" w:eastAsia="仿宋" w:hAnsi="仿宋" w:cs="仿宋"/>
          <w:kern w:val="0"/>
          <w:sz w:val="32"/>
          <w:szCs w:val="32"/>
        </w:rPr>
        <w:t>370</w:t>
      </w:r>
      <w:r>
        <w:rPr>
          <w:rFonts w:ascii="仿宋" w:eastAsia="仿宋" w:hAnsi="仿宋" w:cs="仿宋" w:hint="eastAsia"/>
          <w:kern w:val="0"/>
          <w:sz w:val="32"/>
          <w:szCs w:val="32"/>
        </w:rPr>
        <w:t>万元，较预算基数减少</w:t>
      </w:r>
      <w:r>
        <w:rPr>
          <w:rFonts w:ascii="仿宋" w:eastAsia="仿宋" w:hAnsi="仿宋" w:cs="仿宋"/>
          <w:kern w:val="0"/>
          <w:sz w:val="32"/>
          <w:szCs w:val="32"/>
        </w:rPr>
        <w:t>99</w:t>
      </w:r>
      <w:r>
        <w:rPr>
          <w:rFonts w:ascii="仿宋" w:eastAsia="仿宋" w:hAnsi="仿宋" w:cs="仿宋" w:hint="eastAsia"/>
          <w:kern w:val="0"/>
          <w:sz w:val="32"/>
          <w:szCs w:val="32"/>
        </w:rPr>
        <w:t>万元，下降</w:t>
      </w:r>
      <w:r>
        <w:rPr>
          <w:rFonts w:ascii="仿宋" w:eastAsia="仿宋" w:hAnsi="仿宋" w:cs="仿宋"/>
          <w:kern w:val="0"/>
          <w:sz w:val="32"/>
          <w:szCs w:val="32"/>
        </w:rPr>
        <w:t>21.1%</w:t>
      </w:r>
      <w:r>
        <w:rPr>
          <w:rFonts w:ascii="仿宋" w:eastAsia="仿宋" w:hAnsi="仿宋" w:cs="仿宋" w:hint="eastAsia"/>
          <w:kern w:val="0"/>
          <w:sz w:val="32"/>
          <w:szCs w:val="32"/>
        </w:rPr>
        <w:t>，主要原因是人员支出减少。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6.</w:t>
      </w:r>
      <w:r w:rsidRPr="0061543E">
        <w:t xml:space="preserve"> </w:t>
      </w:r>
      <w:r w:rsidRPr="0061543E">
        <w:rPr>
          <w:rFonts w:ascii="仿宋" w:eastAsia="仿宋" w:hAnsi="仿宋" w:cs="仿宋" w:hint="eastAsia"/>
          <w:kern w:val="0"/>
          <w:sz w:val="32"/>
          <w:szCs w:val="32"/>
        </w:rPr>
        <w:t>进修及培训</w:t>
      </w:r>
      <w:r>
        <w:rPr>
          <w:rFonts w:ascii="仿宋" w:eastAsia="仿宋" w:hAnsi="仿宋" w:cs="仿宋"/>
          <w:kern w:val="0"/>
          <w:sz w:val="32"/>
          <w:szCs w:val="32"/>
        </w:rPr>
        <w:t>756</w:t>
      </w:r>
      <w:r>
        <w:rPr>
          <w:rFonts w:ascii="仿宋" w:eastAsia="仿宋" w:hAnsi="仿宋" w:cs="仿宋" w:hint="eastAsia"/>
          <w:kern w:val="0"/>
          <w:sz w:val="32"/>
          <w:szCs w:val="32"/>
        </w:rPr>
        <w:t>万元，较预算基数增加</w:t>
      </w:r>
      <w:r>
        <w:rPr>
          <w:rFonts w:ascii="仿宋" w:eastAsia="仿宋" w:hAnsi="仿宋" w:cs="仿宋"/>
          <w:kern w:val="0"/>
          <w:sz w:val="32"/>
          <w:szCs w:val="32"/>
        </w:rPr>
        <w:t>53</w:t>
      </w:r>
      <w:r>
        <w:rPr>
          <w:rFonts w:ascii="仿宋" w:eastAsia="仿宋" w:hAnsi="仿宋" w:cs="仿宋" w:hint="eastAsia"/>
          <w:kern w:val="0"/>
          <w:sz w:val="32"/>
          <w:szCs w:val="32"/>
        </w:rPr>
        <w:t>万元，增长</w:t>
      </w:r>
      <w:r>
        <w:rPr>
          <w:rFonts w:ascii="仿宋" w:eastAsia="仿宋" w:hAnsi="仿宋" w:cs="仿宋"/>
          <w:kern w:val="0"/>
          <w:sz w:val="32"/>
          <w:szCs w:val="32"/>
        </w:rPr>
        <w:t>7.5%</w:t>
      </w:r>
      <w:r>
        <w:rPr>
          <w:rFonts w:ascii="仿宋" w:eastAsia="仿宋" w:hAnsi="仿宋" w:cs="仿宋" w:hint="eastAsia"/>
          <w:kern w:val="0"/>
          <w:sz w:val="32"/>
          <w:szCs w:val="32"/>
        </w:rPr>
        <w:t>，主要原因是增加教师培训费。</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7.</w:t>
      </w:r>
      <w:r w:rsidRPr="0061543E">
        <w:t xml:space="preserve"> </w:t>
      </w:r>
      <w:r w:rsidRPr="0061543E">
        <w:rPr>
          <w:rFonts w:ascii="仿宋" w:eastAsia="仿宋" w:hAnsi="仿宋" w:cs="仿宋" w:hint="eastAsia"/>
          <w:kern w:val="0"/>
          <w:sz w:val="32"/>
          <w:szCs w:val="32"/>
        </w:rPr>
        <w:t>教育费附加安排的支出</w:t>
      </w:r>
      <w:r>
        <w:rPr>
          <w:rFonts w:ascii="仿宋" w:eastAsia="仿宋" w:hAnsi="仿宋" w:cs="仿宋"/>
          <w:kern w:val="0"/>
          <w:sz w:val="32"/>
          <w:szCs w:val="32"/>
        </w:rPr>
        <w:t>2800</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（五）科学技术支出</w:t>
      </w:r>
      <w:r>
        <w:rPr>
          <w:rFonts w:ascii="仿宋" w:eastAsia="仿宋" w:hAnsi="仿宋" w:cs="仿宋"/>
          <w:kern w:val="0"/>
          <w:sz w:val="32"/>
          <w:szCs w:val="32"/>
        </w:rPr>
        <w:t>2692</w:t>
      </w:r>
      <w:r>
        <w:rPr>
          <w:rFonts w:ascii="仿宋" w:eastAsia="仿宋" w:hAnsi="仿宋" w:cs="仿宋" w:hint="eastAsia"/>
          <w:kern w:val="0"/>
          <w:sz w:val="32"/>
          <w:szCs w:val="32"/>
        </w:rPr>
        <w:t>万元，较预算基数增加</w:t>
      </w:r>
      <w:r>
        <w:rPr>
          <w:rFonts w:ascii="仿宋" w:eastAsia="仿宋" w:hAnsi="仿宋" w:cs="仿宋"/>
          <w:kern w:val="0"/>
          <w:sz w:val="32"/>
          <w:szCs w:val="32"/>
        </w:rPr>
        <w:t>140</w:t>
      </w:r>
      <w:r>
        <w:rPr>
          <w:rFonts w:ascii="仿宋" w:eastAsia="仿宋" w:hAnsi="仿宋" w:cs="仿宋" w:hint="eastAsia"/>
          <w:kern w:val="0"/>
          <w:sz w:val="32"/>
          <w:szCs w:val="32"/>
        </w:rPr>
        <w:t>万元，增长</w:t>
      </w:r>
      <w:r>
        <w:rPr>
          <w:rFonts w:ascii="仿宋" w:eastAsia="仿宋" w:hAnsi="仿宋" w:cs="仿宋"/>
          <w:kern w:val="0"/>
          <w:sz w:val="32"/>
          <w:szCs w:val="32"/>
        </w:rPr>
        <w:t>5.5%</w:t>
      </w:r>
      <w:r>
        <w:rPr>
          <w:rFonts w:ascii="仿宋" w:eastAsia="仿宋" w:hAnsi="仿宋" w:cs="仿宋" w:hint="eastAsia"/>
          <w:kern w:val="0"/>
          <w:sz w:val="32"/>
          <w:szCs w:val="32"/>
        </w:rPr>
        <w:t>，主要原因是科技专项增加。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sidRPr="00270051">
        <w:t xml:space="preserve"> </w:t>
      </w:r>
      <w:r w:rsidRPr="00270051">
        <w:rPr>
          <w:rFonts w:ascii="仿宋" w:eastAsia="仿宋" w:hAnsi="仿宋" w:cs="仿宋" w:hint="eastAsia"/>
          <w:kern w:val="0"/>
          <w:sz w:val="32"/>
          <w:szCs w:val="32"/>
        </w:rPr>
        <w:t>科学技术管理事务</w:t>
      </w:r>
      <w:r>
        <w:rPr>
          <w:rFonts w:ascii="仿宋" w:eastAsia="仿宋" w:hAnsi="仿宋" w:cs="仿宋"/>
          <w:kern w:val="0"/>
          <w:sz w:val="32"/>
          <w:szCs w:val="32"/>
        </w:rPr>
        <w:t>231</w:t>
      </w:r>
      <w:r>
        <w:rPr>
          <w:rFonts w:ascii="仿宋" w:eastAsia="仿宋" w:hAnsi="仿宋" w:cs="仿宋" w:hint="eastAsia"/>
          <w:kern w:val="0"/>
          <w:sz w:val="32"/>
          <w:szCs w:val="32"/>
        </w:rPr>
        <w:t>万元，较预算基数增加</w:t>
      </w:r>
      <w:r>
        <w:rPr>
          <w:rFonts w:ascii="仿宋" w:eastAsia="仿宋" w:hAnsi="仿宋" w:cs="仿宋"/>
          <w:kern w:val="0"/>
          <w:sz w:val="32"/>
          <w:szCs w:val="32"/>
        </w:rPr>
        <w:t>15</w:t>
      </w:r>
      <w:r>
        <w:rPr>
          <w:rFonts w:ascii="仿宋" w:eastAsia="仿宋" w:hAnsi="仿宋" w:cs="仿宋" w:hint="eastAsia"/>
          <w:kern w:val="0"/>
          <w:sz w:val="32"/>
          <w:szCs w:val="32"/>
        </w:rPr>
        <w:t>万元，增长</w:t>
      </w:r>
      <w:r>
        <w:rPr>
          <w:rFonts w:ascii="仿宋" w:eastAsia="仿宋" w:hAnsi="仿宋" w:cs="仿宋"/>
          <w:kern w:val="0"/>
          <w:sz w:val="32"/>
          <w:szCs w:val="32"/>
        </w:rPr>
        <w:t>6.9%</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sidRPr="00F84D00">
        <w:t xml:space="preserve"> </w:t>
      </w:r>
      <w:r w:rsidRPr="00F84D00">
        <w:rPr>
          <w:rFonts w:ascii="仿宋" w:eastAsia="仿宋" w:hAnsi="仿宋" w:cs="仿宋" w:hint="eastAsia"/>
          <w:kern w:val="0"/>
          <w:sz w:val="32"/>
          <w:szCs w:val="32"/>
        </w:rPr>
        <w:t>技术研究与开发</w:t>
      </w:r>
      <w:r>
        <w:rPr>
          <w:rFonts w:ascii="仿宋" w:eastAsia="仿宋" w:hAnsi="仿宋" w:cs="仿宋"/>
          <w:kern w:val="0"/>
          <w:sz w:val="32"/>
          <w:szCs w:val="32"/>
        </w:rPr>
        <w:t>2130</w:t>
      </w:r>
      <w:r>
        <w:rPr>
          <w:rFonts w:ascii="仿宋" w:eastAsia="仿宋" w:hAnsi="仿宋" w:cs="仿宋" w:hint="eastAsia"/>
          <w:kern w:val="0"/>
          <w:sz w:val="32"/>
          <w:szCs w:val="32"/>
        </w:rPr>
        <w:t>万元，较预算基数增加</w:t>
      </w:r>
      <w:r>
        <w:rPr>
          <w:rFonts w:ascii="仿宋" w:eastAsia="仿宋" w:hAnsi="仿宋" w:cs="仿宋"/>
          <w:kern w:val="0"/>
          <w:sz w:val="32"/>
          <w:szCs w:val="32"/>
        </w:rPr>
        <w:t>50</w:t>
      </w:r>
      <w:r>
        <w:rPr>
          <w:rFonts w:ascii="仿宋" w:eastAsia="仿宋" w:hAnsi="仿宋" w:cs="仿宋" w:hint="eastAsia"/>
          <w:kern w:val="0"/>
          <w:sz w:val="32"/>
          <w:szCs w:val="32"/>
        </w:rPr>
        <w:t>万元，增长</w:t>
      </w:r>
      <w:r>
        <w:rPr>
          <w:rFonts w:ascii="仿宋" w:eastAsia="仿宋" w:hAnsi="仿宋" w:cs="仿宋"/>
          <w:kern w:val="0"/>
          <w:sz w:val="32"/>
          <w:szCs w:val="32"/>
        </w:rPr>
        <w:t>2.4%</w:t>
      </w:r>
      <w:r>
        <w:rPr>
          <w:rFonts w:ascii="仿宋" w:eastAsia="仿宋" w:hAnsi="仿宋" w:cs="仿宋" w:hint="eastAsia"/>
          <w:kern w:val="0"/>
          <w:sz w:val="32"/>
          <w:szCs w:val="32"/>
        </w:rPr>
        <w:t>，主要原因是科技专项增加。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sidRPr="00F84D00">
        <w:t xml:space="preserve"> </w:t>
      </w:r>
      <w:r w:rsidRPr="00F84D00">
        <w:rPr>
          <w:rFonts w:ascii="仿宋" w:eastAsia="仿宋" w:hAnsi="仿宋" w:cs="仿宋" w:hint="eastAsia"/>
          <w:kern w:val="0"/>
          <w:sz w:val="32"/>
          <w:szCs w:val="32"/>
        </w:rPr>
        <w:t>科学技术普及</w:t>
      </w:r>
      <w:r>
        <w:rPr>
          <w:rFonts w:ascii="仿宋" w:eastAsia="仿宋" w:hAnsi="仿宋" w:cs="仿宋"/>
          <w:kern w:val="0"/>
          <w:sz w:val="32"/>
          <w:szCs w:val="32"/>
        </w:rPr>
        <w:t>261</w:t>
      </w:r>
      <w:r>
        <w:rPr>
          <w:rFonts w:ascii="仿宋" w:eastAsia="仿宋" w:hAnsi="仿宋" w:cs="仿宋" w:hint="eastAsia"/>
          <w:kern w:val="0"/>
          <w:sz w:val="32"/>
          <w:szCs w:val="32"/>
        </w:rPr>
        <w:t>万元，较预算基数增加</w:t>
      </w:r>
      <w:r>
        <w:rPr>
          <w:rFonts w:ascii="仿宋" w:eastAsia="仿宋" w:hAnsi="仿宋" w:cs="仿宋"/>
          <w:kern w:val="0"/>
          <w:sz w:val="32"/>
          <w:szCs w:val="32"/>
        </w:rPr>
        <w:t>75</w:t>
      </w:r>
      <w:r>
        <w:rPr>
          <w:rFonts w:ascii="仿宋" w:eastAsia="仿宋" w:hAnsi="仿宋" w:cs="仿宋" w:hint="eastAsia"/>
          <w:kern w:val="0"/>
          <w:sz w:val="32"/>
          <w:szCs w:val="32"/>
        </w:rPr>
        <w:t>万元，增长</w:t>
      </w:r>
      <w:r>
        <w:rPr>
          <w:rFonts w:ascii="仿宋" w:eastAsia="仿宋" w:hAnsi="仿宋" w:cs="仿宋"/>
          <w:kern w:val="0"/>
          <w:sz w:val="32"/>
          <w:szCs w:val="32"/>
        </w:rPr>
        <w:t>40.3%</w:t>
      </w:r>
      <w:r>
        <w:rPr>
          <w:rFonts w:ascii="仿宋" w:eastAsia="仿宋" w:hAnsi="仿宋" w:cs="仿宋" w:hint="eastAsia"/>
          <w:kern w:val="0"/>
          <w:sz w:val="32"/>
          <w:szCs w:val="32"/>
        </w:rPr>
        <w:t>，主要原因是科普经费及上级指标增加。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（六）</w:t>
      </w:r>
      <w:r w:rsidRPr="00796344">
        <w:rPr>
          <w:rFonts w:ascii="仿宋" w:eastAsia="仿宋" w:hAnsi="仿宋" w:cs="仿宋" w:hint="eastAsia"/>
          <w:kern w:val="0"/>
          <w:sz w:val="32"/>
          <w:szCs w:val="32"/>
        </w:rPr>
        <w:t>文化</w:t>
      </w:r>
      <w:r>
        <w:rPr>
          <w:rFonts w:ascii="仿宋" w:eastAsia="仿宋" w:hAnsi="仿宋" w:cs="仿宋" w:hint="eastAsia"/>
          <w:kern w:val="0"/>
          <w:sz w:val="32"/>
          <w:szCs w:val="32"/>
        </w:rPr>
        <w:t>旅游</w:t>
      </w:r>
      <w:r w:rsidRPr="00796344">
        <w:rPr>
          <w:rFonts w:ascii="仿宋" w:eastAsia="仿宋" w:hAnsi="仿宋" w:cs="仿宋" w:hint="eastAsia"/>
          <w:kern w:val="0"/>
          <w:sz w:val="32"/>
          <w:szCs w:val="32"/>
        </w:rPr>
        <w:t>体育与传媒支出</w:t>
      </w:r>
      <w:r>
        <w:rPr>
          <w:rFonts w:ascii="仿宋" w:eastAsia="仿宋" w:hAnsi="仿宋" w:cs="仿宋"/>
          <w:kern w:val="0"/>
          <w:sz w:val="32"/>
          <w:szCs w:val="32"/>
        </w:rPr>
        <w:t>2698</w:t>
      </w:r>
      <w:r>
        <w:rPr>
          <w:rFonts w:ascii="仿宋" w:eastAsia="仿宋" w:hAnsi="仿宋" w:cs="仿宋" w:hint="eastAsia"/>
          <w:kern w:val="0"/>
          <w:sz w:val="32"/>
          <w:szCs w:val="32"/>
        </w:rPr>
        <w:t>万元，较预算基数增加</w:t>
      </w:r>
      <w:r>
        <w:rPr>
          <w:rFonts w:ascii="仿宋" w:eastAsia="仿宋" w:hAnsi="仿宋" w:cs="仿宋"/>
          <w:kern w:val="0"/>
          <w:sz w:val="32"/>
          <w:szCs w:val="32"/>
        </w:rPr>
        <w:t>27</w:t>
      </w:r>
      <w:r>
        <w:rPr>
          <w:rFonts w:ascii="仿宋" w:eastAsia="仿宋" w:hAnsi="仿宋" w:cs="仿宋" w:hint="eastAsia"/>
          <w:kern w:val="0"/>
          <w:sz w:val="32"/>
          <w:szCs w:val="32"/>
        </w:rPr>
        <w:t>万元，下降</w:t>
      </w:r>
      <w:r>
        <w:rPr>
          <w:rFonts w:ascii="仿宋" w:eastAsia="仿宋" w:hAnsi="仿宋" w:cs="仿宋"/>
          <w:kern w:val="0"/>
          <w:sz w:val="32"/>
          <w:szCs w:val="32"/>
        </w:rPr>
        <w:t>1%</w:t>
      </w:r>
      <w:r>
        <w:rPr>
          <w:rFonts w:ascii="仿宋" w:eastAsia="仿宋" w:hAnsi="仿宋" w:cs="仿宋" w:hint="eastAsia"/>
          <w:kern w:val="0"/>
          <w:sz w:val="32"/>
          <w:szCs w:val="32"/>
        </w:rPr>
        <w:t>，主要原因是上级提前下达指标减少，扣除该因素后增长</w:t>
      </w:r>
      <w:r>
        <w:rPr>
          <w:rFonts w:ascii="仿宋" w:eastAsia="仿宋" w:hAnsi="仿宋" w:cs="仿宋"/>
          <w:kern w:val="0"/>
          <w:sz w:val="32"/>
          <w:szCs w:val="32"/>
        </w:rPr>
        <w:t>1.5%</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文化和旅游</w:t>
      </w:r>
      <w:r>
        <w:rPr>
          <w:rFonts w:ascii="仿宋" w:eastAsia="仿宋" w:hAnsi="仿宋" w:cs="仿宋"/>
          <w:kern w:val="0"/>
          <w:sz w:val="32"/>
          <w:szCs w:val="32"/>
        </w:rPr>
        <w:t>1651</w:t>
      </w:r>
      <w:r>
        <w:rPr>
          <w:rFonts w:ascii="仿宋" w:eastAsia="仿宋" w:hAnsi="仿宋" w:cs="仿宋" w:hint="eastAsia"/>
          <w:kern w:val="0"/>
          <w:sz w:val="32"/>
          <w:szCs w:val="32"/>
        </w:rPr>
        <w:t>万元，较预算基数减少</w:t>
      </w:r>
      <w:r>
        <w:rPr>
          <w:rFonts w:ascii="仿宋" w:eastAsia="仿宋" w:hAnsi="仿宋" w:cs="仿宋"/>
          <w:kern w:val="0"/>
          <w:sz w:val="32"/>
          <w:szCs w:val="32"/>
        </w:rPr>
        <w:t>54</w:t>
      </w:r>
      <w:r>
        <w:rPr>
          <w:rFonts w:ascii="仿宋" w:eastAsia="仿宋" w:hAnsi="仿宋" w:cs="仿宋" w:hint="eastAsia"/>
          <w:kern w:val="0"/>
          <w:sz w:val="32"/>
          <w:szCs w:val="32"/>
        </w:rPr>
        <w:t>万元，下降</w:t>
      </w:r>
      <w:r>
        <w:rPr>
          <w:rFonts w:ascii="仿宋" w:eastAsia="仿宋" w:hAnsi="仿宋" w:cs="仿宋"/>
          <w:kern w:val="0"/>
          <w:sz w:val="32"/>
          <w:szCs w:val="32"/>
        </w:rPr>
        <w:t>3.2%</w:t>
      </w:r>
      <w:r>
        <w:rPr>
          <w:rFonts w:ascii="仿宋" w:eastAsia="仿宋" w:hAnsi="仿宋" w:cs="仿宋" w:hint="eastAsia"/>
          <w:kern w:val="0"/>
          <w:sz w:val="32"/>
          <w:szCs w:val="32"/>
        </w:rPr>
        <w:t>，主要原因是上级提前下达指标减少。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文物</w:t>
      </w:r>
      <w:r>
        <w:rPr>
          <w:rFonts w:ascii="仿宋" w:eastAsia="仿宋" w:hAnsi="仿宋" w:cs="仿宋"/>
          <w:kern w:val="0"/>
          <w:sz w:val="32"/>
          <w:szCs w:val="32"/>
        </w:rPr>
        <w:t>59</w:t>
      </w:r>
      <w:r>
        <w:rPr>
          <w:rFonts w:ascii="仿宋" w:eastAsia="仿宋" w:hAnsi="仿宋" w:cs="仿宋" w:hint="eastAsia"/>
          <w:kern w:val="0"/>
          <w:sz w:val="32"/>
          <w:szCs w:val="32"/>
        </w:rPr>
        <w:t>万元，较预算基数减少</w:t>
      </w:r>
      <w:r>
        <w:rPr>
          <w:rFonts w:ascii="仿宋" w:eastAsia="仿宋" w:hAnsi="仿宋" w:cs="仿宋"/>
          <w:kern w:val="0"/>
          <w:sz w:val="32"/>
          <w:szCs w:val="32"/>
        </w:rPr>
        <w:t>6</w:t>
      </w:r>
      <w:r>
        <w:rPr>
          <w:rFonts w:ascii="仿宋" w:eastAsia="仿宋" w:hAnsi="仿宋" w:cs="仿宋" w:hint="eastAsia"/>
          <w:kern w:val="0"/>
          <w:sz w:val="32"/>
          <w:szCs w:val="32"/>
        </w:rPr>
        <w:t>万元，下降</w:t>
      </w:r>
      <w:r>
        <w:rPr>
          <w:rFonts w:ascii="仿宋" w:eastAsia="仿宋" w:hAnsi="仿宋" w:cs="仿宋"/>
          <w:kern w:val="0"/>
          <w:sz w:val="32"/>
          <w:szCs w:val="32"/>
        </w:rPr>
        <w:t>9.2%</w:t>
      </w:r>
      <w:r>
        <w:rPr>
          <w:rFonts w:ascii="仿宋" w:eastAsia="仿宋" w:hAnsi="仿宋" w:cs="仿宋" w:hint="eastAsia"/>
          <w:kern w:val="0"/>
          <w:sz w:val="32"/>
          <w:szCs w:val="32"/>
        </w:rPr>
        <w:t>，主要是上级提前下达指标减少。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体育</w:t>
      </w:r>
      <w:r>
        <w:rPr>
          <w:rFonts w:ascii="仿宋" w:eastAsia="仿宋" w:hAnsi="仿宋" w:cs="仿宋"/>
          <w:kern w:val="0"/>
          <w:sz w:val="32"/>
          <w:szCs w:val="32"/>
        </w:rPr>
        <w:t>146</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sidRPr="00AE1FCB">
        <w:t xml:space="preserve"> </w:t>
      </w:r>
      <w:r w:rsidRPr="00AE1FCB">
        <w:rPr>
          <w:rFonts w:ascii="仿宋" w:eastAsia="仿宋" w:hAnsi="仿宋" w:cs="仿宋" w:hint="eastAsia"/>
          <w:kern w:val="0"/>
          <w:sz w:val="32"/>
          <w:szCs w:val="32"/>
        </w:rPr>
        <w:t>新闻出版</w:t>
      </w:r>
      <w:r>
        <w:rPr>
          <w:rFonts w:ascii="仿宋" w:eastAsia="仿宋" w:hAnsi="仿宋" w:cs="仿宋" w:hint="eastAsia"/>
          <w:kern w:val="0"/>
          <w:sz w:val="32"/>
          <w:szCs w:val="32"/>
        </w:rPr>
        <w:t>电影</w:t>
      </w:r>
      <w:r>
        <w:rPr>
          <w:rFonts w:ascii="仿宋" w:eastAsia="仿宋" w:hAnsi="仿宋" w:cs="仿宋"/>
          <w:kern w:val="0"/>
          <w:sz w:val="32"/>
          <w:szCs w:val="32"/>
        </w:rPr>
        <w:t>107</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cs="Times New Roman"/>
        </w:rPr>
      </w:pPr>
      <w:r>
        <w:rPr>
          <w:rFonts w:ascii="仿宋" w:eastAsia="仿宋" w:hAnsi="仿宋" w:cs="仿宋"/>
          <w:kern w:val="0"/>
          <w:sz w:val="32"/>
          <w:szCs w:val="32"/>
        </w:rPr>
        <w:t>5.</w:t>
      </w:r>
      <w:r>
        <w:rPr>
          <w:rFonts w:ascii="仿宋" w:eastAsia="仿宋" w:hAnsi="仿宋" w:cs="仿宋" w:hint="eastAsia"/>
          <w:kern w:val="0"/>
          <w:sz w:val="32"/>
          <w:szCs w:val="32"/>
        </w:rPr>
        <w:t>广播电视</w:t>
      </w:r>
      <w:r>
        <w:rPr>
          <w:rFonts w:ascii="仿宋" w:eastAsia="仿宋" w:hAnsi="仿宋" w:cs="仿宋"/>
          <w:kern w:val="0"/>
          <w:sz w:val="32"/>
          <w:szCs w:val="32"/>
        </w:rPr>
        <w:t>735</w:t>
      </w:r>
      <w:r>
        <w:rPr>
          <w:rFonts w:ascii="仿宋" w:eastAsia="仿宋" w:hAnsi="仿宋" w:cs="仿宋" w:hint="eastAsia"/>
          <w:kern w:val="0"/>
          <w:sz w:val="32"/>
          <w:szCs w:val="32"/>
        </w:rPr>
        <w:t>万元，较预算基数增加</w:t>
      </w:r>
      <w:r>
        <w:rPr>
          <w:rFonts w:ascii="仿宋" w:eastAsia="仿宋" w:hAnsi="仿宋" w:cs="仿宋"/>
          <w:kern w:val="0"/>
          <w:sz w:val="32"/>
          <w:szCs w:val="32"/>
        </w:rPr>
        <w:t>68</w:t>
      </w:r>
      <w:r>
        <w:rPr>
          <w:rFonts w:ascii="仿宋" w:eastAsia="仿宋" w:hAnsi="仿宋" w:cs="仿宋" w:hint="eastAsia"/>
          <w:kern w:val="0"/>
          <w:sz w:val="32"/>
          <w:szCs w:val="32"/>
        </w:rPr>
        <w:t>万元，增长</w:t>
      </w:r>
      <w:r>
        <w:rPr>
          <w:rFonts w:ascii="仿宋" w:eastAsia="仿宋" w:hAnsi="仿宋" w:cs="仿宋"/>
          <w:kern w:val="0"/>
          <w:sz w:val="32"/>
          <w:szCs w:val="32"/>
        </w:rPr>
        <w:t>10.2%</w:t>
      </w:r>
      <w:r>
        <w:rPr>
          <w:rFonts w:ascii="仿宋" w:eastAsia="仿宋" w:hAnsi="仿宋" w:cs="仿宋" w:hint="eastAsia"/>
          <w:kern w:val="0"/>
          <w:sz w:val="32"/>
          <w:szCs w:val="32"/>
        </w:rPr>
        <w:t>，主要是广播电台支出增加。</w:t>
      </w:r>
      <w:r w:rsidRPr="00AE1FCB">
        <w:t xml:space="preserve"> </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（七）社会保障和就业支出</w:t>
      </w:r>
      <w:r>
        <w:rPr>
          <w:rFonts w:ascii="仿宋" w:eastAsia="仿宋" w:hAnsi="仿宋" w:cs="仿宋"/>
          <w:kern w:val="0"/>
          <w:sz w:val="32"/>
          <w:szCs w:val="32"/>
        </w:rPr>
        <w:t>37241</w:t>
      </w:r>
      <w:r>
        <w:rPr>
          <w:rFonts w:ascii="仿宋" w:eastAsia="仿宋" w:hAnsi="仿宋" w:cs="仿宋" w:hint="eastAsia"/>
          <w:kern w:val="0"/>
          <w:sz w:val="32"/>
          <w:szCs w:val="32"/>
        </w:rPr>
        <w:t>万元，较预算基数增加</w:t>
      </w:r>
      <w:r>
        <w:rPr>
          <w:rFonts w:ascii="仿宋" w:eastAsia="仿宋" w:hAnsi="仿宋" w:cs="仿宋"/>
          <w:kern w:val="0"/>
          <w:sz w:val="32"/>
          <w:szCs w:val="32"/>
        </w:rPr>
        <w:t>6881</w:t>
      </w:r>
      <w:r>
        <w:rPr>
          <w:rFonts w:ascii="仿宋" w:eastAsia="仿宋" w:hAnsi="仿宋" w:cs="仿宋" w:hint="eastAsia"/>
          <w:kern w:val="0"/>
          <w:sz w:val="32"/>
          <w:szCs w:val="32"/>
        </w:rPr>
        <w:t>万元，增长</w:t>
      </w:r>
      <w:r>
        <w:rPr>
          <w:rFonts w:ascii="仿宋" w:eastAsia="仿宋" w:hAnsi="仿宋" w:cs="仿宋"/>
          <w:kern w:val="0"/>
          <w:sz w:val="32"/>
          <w:szCs w:val="32"/>
        </w:rPr>
        <w:t>22.7%</w:t>
      </w:r>
      <w:r>
        <w:rPr>
          <w:rFonts w:ascii="仿宋" w:eastAsia="仿宋" w:hAnsi="仿宋" w:cs="仿宋" w:hint="eastAsia"/>
          <w:kern w:val="0"/>
          <w:sz w:val="32"/>
          <w:szCs w:val="32"/>
        </w:rPr>
        <w:t>，主要原因是财政对社会保险基金补助增加及上级提前下达指标增加。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sidRPr="006C63DE">
        <w:t xml:space="preserve"> </w:t>
      </w:r>
      <w:r w:rsidRPr="006C63DE">
        <w:rPr>
          <w:rFonts w:ascii="仿宋" w:eastAsia="仿宋" w:hAnsi="仿宋" w:cs="仿宋" w:hint="eastAsia"/>
          <w:kern w:val="0"/>
          <w:sz w:val="32"/>
          <w:szCs w:val="32"/>
        </w:rPr>
        <w:t>人力资源和社会保障管理事务</w:t>
      </w:r>
      <w:r>
        <w:rPr>
          <w:rFonts w:ascii="仿宋" w:eastAsia="仿宋" w:hAnsi="仿宋" w:cs="仿宋"/>
          <w:kern w:val="0"/>
          <w:sz w:val="32"/>
          <w:szCs w:val="32"/>
        </w:rPr>
        <w:t>713</w:t>
      </w:r>
      <w:r>
        <w:rPr>
          <w:rFonts w:ascii="仿宋" w:eastAsia="仿宋" w:hAnsi="仿宋" w:cs="仿宋" w:hint="eastAsia"/>
          <w:kern w:val="0"/>
          <w:sz w:val="32"/>
          <w:szCs w:val="32"/>
        </w:rPr>
        <w:t>万元，较预算基数减少</w:t>
      </w:r>
      <w:r>
        <w:rPr>
          <w:rFonts w:ascii="仿宋" w:eastAsia="仿宋" w:hAnsi="仿宋" w:cs="仿宋"/>
          <w:kern w:val="0"/>
          <w:sz w:val="32"/>
          <w:szCs w:val="32"/>
        </w:rPr>
        <w:t>111</w:t>
      </w:r>
      <w:r>
        <w:rPr>
          <w:rFonts w:ascii="仿宋" w:eastAsia="仿宋" w:hAnsi="仿宋" w:cs="仿宋" w:hint="eastAsia"/>
          <w:kern w:val="0"/>
          <w:sz w:val="32"/>
          <w:szCs w:val="32"/>
        </w:rPr>
        <w:t>万元，下降</w:t>
      </w:r>
      <w:r>
        <w:rPr>
          <w:rFonts w:ascii="仿宋" w:eastAsia="仿宋" w:hAnsi="仿宋" w:cs="仿宋"/>
          <w:kern w:val="0"/>
          <w:sz w:val="32"/>
          <w:szCs w:val="32"/>
        </w:rPr>
        <w:t>13.5%</w:t>
      </w:r>
      <w:r>
        <w:rPr>
          <w:rFonts w:ascii="仿宋" w:eastAsia="仿宋" w:hAnsi="仿宋" w:cs="仿宋" w:hint="eastAsia"/>
          <w:kern w:val="0"/>
          <w:sz w:val="32"/>
          <w:szCs w:val="32"/>
        </w:rPr>
        <w:t>，主要原因是预留增人增资、退休安家及死亡抚恤减少支出。</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sidRPr="00FB54A1">
        <w:t xml:space="preserve"> </w:t>
      </w:r>
      <w:r w:rsidRPr="00FB54A1">
        <w:rPr>
          <w:rFonts w:ascii="仿宋" w:eastAsia="仿宋" w:hAnsi="仿宋" w:cs="仿宋" w:hint="eastAsia"/>
          <w:kern w:val="0"/>
          <w:sz w:val="32"/>
          <w:szCs w:val="32"/>
        </w:rPr>
        <w:t>民政管理事务</w:t>
      </w:r>
      <w:r>
        <w:rPr>
          <w:rFonts w:ascii="仿宋" w:eastAsia="仿宋" w:hAnsi="仿宋" w:cs="仿宋"/>
          <w:kern w:val="0"/>
          <w:sz w:val="32"/>
          <w:szCs w:val="32"/>
        </w:rPr>
        <w:t>583</w:t>
      </w:r>
      <w:r>
        <w:rPr>
          <w:rFonts w:ascii="仿宋" w:eastAsia="仿宋" w:hAnsi="仿宋" w:cs="仿宋" w:hint="eastAsia"/>
          <w:kern w:val="0"/>
          <w:sz w:val="32"/>
          <w:szCs w:val="32"/>
        </w:rPr>
        <w:t>万元，较预算基数增加</w:t>
      </w:r>
      <w:r>
        <w:rPr>
          <w:rFonts w:ascii="仿宋" w:eastAsia="仿宋" w:hAnsi="仿宋" w:cs="仿宋"/>
          <w:kern w:val="0"/>
          <w:sz w:val="32"/>
          <w:szCs w:val="32"/>
        </w:rPr>
        <w:t>75</w:t>
      </w:r>
      <w:r>
        <w:rPr>
          <w:rFonts w:ascii="仿宋" w:eastAsia="仿宋" w:hAnsi="仿宋" w:cs="仿宋" w:hint="eastAsia"/>
          <w:kern w:val="0"/>
          <w:sz w:val="32"/>
          <w:szCs w:val="32"/>
        </w:rPr>
        <w:t>万元，增长</w:t>
      </w:r>
      <w:r>
        <w:rPr>
          <w:rFonts w:ascii="仿宋" w:eastAsia="仿宋" w:hAnsi="仿宋" w:cs="仿宋"/>
          <w:kern w:val="0"/>
          <w:sz w:val="32"/>
          <w:szCs w:val="32"/>
        </w:rPr>
        <w:t>14.8%</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sidRPr="00FB54A1">
        <w:t xml:space="preserve"> </w:t>
      </w:r>
      <w:r w:rsidRPr="00FB54A1">
        <w:rPr>
          <w:rFonts w:ascii="仿宋" w:eastAsia="仿宋" w:hAnsi="仿宋" w:cs="仿宋" w:hint="eastAsia"/>
          <w:kern w:val="0"/>
          <w:sz w:val="32"/>
          <w:szCs w:val="32"/>
        </w:rPr>
        <w:t>行政事业单位离退休</w:t>
      </w:r>
      <w:r>
        <w:rPr>
          <w:rFonts w:ascii="仿宋" w:eastAsia="仿宋" w:hAnsi="仿宋" w:cs="仿宋"/>
          <w:kern w:val="0"/>
          <w:sz w:val="32"/>
          <w:szCs w:val="32"/>
        </w:rPr>
        <w:t>14212</w:t>
      </w:r>
      <w:r>
        <w:rPr>
          <w:rFonts w:ascii="仿宋" w:eastAsia="仿宋" w:hAnsi="仿宋" w:cs="仿宋" w:hint="eastAsia"/>
          <w:kern w:val="0"/>
          <w:sz w:val="32"/>
          <w:szCs w:val="32"/>
        </w:rPr>
        <w:t>万元，较预算基数增加</w:t>
      </w:r>
      <w:r>
        <w:rPr>
          <w:rFonts w:ascii="仿宋" w:eastAsia="仿宋" w:hAnsi="仿宋" w:cs="仿宋"/>
          <w:kern w:val="0"/>
          <w:sz w:val="32"/>
          <w:szCs w:val="32"/>
        </w:rPr>
        <w:t>2186</w:t>
      </w:r>
      <w:r>
        <w:rPr>
          <w:rFonts w:ascii="仿宋" w:eastAsia="仿宋" w:hAnsi="仿宋" w:cs="仿宋" w:hint="eastAsia"/>
          <w:kern w:val="0"/>
          <w:sz w:val="32"/>
          <w:szCs w:val="32"/>
        </w:rPr>
        <w:t>万元，增长</w:t>
      </w:r>
      <w:r>
        <w:rPr>
          <w:rFonts w:ascii="仿宋" w:eastAsia="仿宋" w:hAnsi="仿宋" w:cs="仿宋"/>
          <w:kern w:val="0"/>
          <w:sz w:val="32"/>
          <w:szCs w:val="32"/>
        </w:rPr>
        <w:t>18.2%</w:t>
      </w:r>
      <w:r>
        <w:rPr>
          <w:rFonts w:ascii="仿宋" w:eastAsia="仿宋" w:hAnsi="仿宋" w:cs="仿宋" w:hint="eastAsia"/>
          <w:kern w:val="0"/>
          <w:sz w:val="32"/>
          <w:szCs w:val="32"/>
        </w:rPr>
        <w:t>，主要原因是</w:t>
      </w:r>
      <w:r w:rsidRPr="00FB54A1">
        <w:rPr>
          <w:rFonts w:ascii="仿宋" w:eastAsia="仿宋" w:hAnsi="仿宋" w:cs="仿宋" w:hint="eastAsia"/>
          <w:kern w:val="0"/>
          <w:sz w:val="32"/>
          <w:szCs w:val="32"/>
        </w:rPr>
        <w:t>对机关事业单位基本养老保险基金的补助</w:t>
      </w:r>
      <w:r>
        <w:rPr>
          <w:rFonts w:ascii="仿宋" w:eastAsia="仿宋" w:hAnsi="仿宋" w:cs="仿宋" w:hint="eastAsia"/>
          <w:kern w:val="0"/>
          <w:sz w:val="32"/>
          <w:szCs w:val="32"/>
        </w:rPr>
        <w:t>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sidRPr="00FB54A1">
        <w:t xml:space="preserve"> </w:t>
      </w:r>
      <w:r w:rsidRPr="00FB54A1">
        <w:rPr>
          <w:rFonts w:ascii="仿宋" w:eastAsia="仿宋" w:hAnsi="仿宋" w:cs="仿宋" w:hint="eastAsia"/>
          <w:kern w:val="0"/>
          <w:sz w:val="32"/>
          <w:szCs w:val="32"/>
        </w:rPr>
        <w:t>企业改革补助</w:t>
      </w:r>
      <w:r>
        <w:rPr>
          <w:rFonts w:ascii="仿宋" w:eastAsia="仿宋" w:hAnsi="仿宋" w:cs="仿宋"/>
          <w:kern w:val="0"/>
          <w:sz w:val="32"/>
          <w:szCs w:val="32"/>
        </w:rPr>
        <w:t>13</w:t>
      </w:r>
      <w:r>
        <w:rPr>
          <w:rFonts w:ascii="仿宋" w:eastAsia="仿宋" w:hAnsi="仿宋" w:cs="仿宋" w:hint="eastAsia"/>
          <w:kern w:val="0"/>
          <w:sz w:val="32"/>
          <w:szCs w:val="32"/>
        </w:rPr>
        <w:t>万元，较预算基数减少</w:t>
      </w:r>
      <w:r>
        <w:rPr>
          <w:rFonts w:ascii="仿宋" w:eastAsia="仿宋" w:hAnsi="仿宋" w:cs="仿宋"/>
          <w:kern w:val="0"/>
          <w:sz w:val="32"/>
          <w:szCs w:val="32"/>
        </w:rPr>
        <w:t>37</w:t>
      </w:r>
      <w:r>
        <w:rPr>
          <w:rFonts w:ascii="仿宋" w:eastAsia="仿宋" w:hAnsi="仿宋" w:cs="仿宋" w:hint="eastAsia"/>
          <w:kern w:val="0"/>
          <w:sz w:val="32"/>
          <w:szCs w:val="32"/>
        </w:rPr>
        <w:t>万元，下降</w:t>
      </w:r>
      <w:r>
        <w:rPr>
          <w:rFonts w:ascii="仿宋" w:eastAsia="仿宋" w:hAnsi="仿宋" w:cs="仿宋"/>
          <w:kern w:val="0"/>
          <w:sz w:val="32"/>
          <w:szCs w:val="32"/>
        </w:rPr>
        <w:t>72.3%</w:t>
      </w:r>
      <w:r>
        <w:rPr>
          <w:rFonts w:ascii="仿宋" w:eastAsia="仿宋" w:hAnsi="仿宋" w:cs="仿宋" w:hint="eastAsia"/>
          <w:kern w:val="0"/>
          <w:sz w:val="32"/>
          <w:szCs w:val="32"/>
        </w:rPr>
        <w:t>，主要是企业关闭破产补助减少。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就业补助</w:t>
      </w:r>
      <w:r>
        <w:rPr>
          <w:rFonts w:ascii="仿宋" w:eastAsia="仿宋" w:hAnsi="仿宋" w:cs="仿宋"/>
          <w:kern w:val="0"/>
          <w:sz w:val="32"/>
          <w:szCs w:val="32"/>
        </w:rPr>
        <w:t>100</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6.</w:t>
      </w:r>
      <w:r w:rsidRPr="00FB54A1">
        <w:t xml:space="preserve"> </w:t>
      </w:r>
      <w:r w:rsidRPr="00FB54A1">
        <w:rPr>
          <w:rFonts w:ascii="仿宋" w:eastAsia="仿宋" w:hAnsi="仿宋" w:cs="仿宋" w:hint="eastAsia"/>
          <w:kern w:val="0"/>
          <w:sz w:val="32"/>
          <w:szCs w:val="32"/>
        </w:rPr>
        <w:t>抚恤</w:t>
      </w:r>
      <w:r>
        <w:rPr>
          <w:rFonts w:ascii="仿宋" w:eastAsia="仿宋" w:hAnsi="仿宋" w:cs="仿宋"/>
          <w:kern w:val="0"/>
          <w:sz w:val="32"/>
          <w:szCs w:val="32"/>
        </w:rPr>
        <w:t>1675</w:t>
      </w:r>
      <w:r>
        <w:rPr>
          <w:rFonts w:ascii="仿宋" w:eastAsia="仿宋" w:hAnsi="仿宋" w:cs="仿宋" w:hint="eastAsia"/>
          <w:kern w:val="0"/>
          <w:sz w:val="32"/>
          <w:szCs w:val="32"/>
        </w:rPr>
        <w:t>万元，较预算基数增加</w:t>
      </w:r>
      <w:r>
        <w:rPr>
          <w:rFonts w:ascii="仿宋" w:eastAsia="仿宋" w:hAnsi="仿宋" w:cs="仿宋"/>
          <w:kern w:val="0"/>
          <w:sz w:val="32"/>
          <w:szCs w:val="32"/>
        </w:rPr>
        <w:t>217</w:t>
      </w:r>
      <w:r>
        <w:rPr>
          <w:rFonts w:ascii="仿宋" w:eastAsia="仿宋" w:hAnsi="仿宋" w:cs="仿宋" w:hint="eastAsia"/>
          <w:kern w:val="0"/>
          <w:sz w:val="32"/>
          <w:szCs w:val="32"/>
        </w:rPr>
        <w:t>万元，增长</w:t>
      </w:r>
      <w:r>
        <w:rPr>
          <w:rFonts w:ascii="仿宋" w:eastAsia="仿宋" w:hAnsi="仿宋" w:cs="仿宋"/>
          <w:kern w:val="0"/>
          <w:sz w:val="32"/>
          <w:szCs w:val="32"/>
        </w:rPr>
        <w:t>14.9%</w:t>
      </w:r>
      <w:r>
        <w:rPr>
          <w:rFonts w:ascii="仿宋" w:eastAsia="仿宋" w:hAnsi="仿宋" w:cs="仿宋" w:hint="eastAsia"/>
          <w:kern w:val="0"/>
          <w:sz w:val="32"/>
          <w:szCs w:val="32"/>
        </w:rPr>
        <w:t>，主要是抚恤费增加。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7.</w:t>
      </w:r>
      <w:r w:rsidRPr="00FB54A1">
        <w:t xml:space="preserve"> </w:t>
      </w:r>
      <w:r w:rsidRPr="00FB54A1">
        <w:rPr>
          <w:rFonts w:ascii="仿宋" w:eastAsia="仿宋" w:hAnsi="仿宋" w:cs="仿宋" w:hint="eastAsia"/>
          <w:kern w:val="0"/>
          <w:sz w:val="32"/>
          <w:szCs w:val="32"/>
        </w:rPr>
        <w:t>退役安置</w:t>
      </w:r>
      <w:r>
        <w:rPr>
          <w:rFonts w:ascii="仿宋" w:eastAsia="仿宋" w:hAnsi="仿宋" w:cs="仿宋"/>
          <w:kern w:val="0"/>
          <w:sz w:val="32"/>
          <w:szCs w:val="32"/>
        </w:rPr>
        <w:t>630</w:t>
      </w:r>
      <w:r>
        <w:rPr>
          <w:rFonts w:ascii="仿宋" w:eastAsia="仿宋" w:hAnsi="仿宋" w:cs="仿宋" w:hint="eastAsia"/>
          <w:kern w:val="0"/>
          <w:sz w:val="32"/>
          <w:szCs w:val="32"/>
        </w:rPr>
        <w:t>万元，较预算基数增加</w:t>
      </w:r>
      <w:r>
        <w:rPr>
          <w:rFonts w:ascii="仿宋" w:eastAsia="仿宋" w:hAnsi="仿宋" w:cs="仿宋"/>
          <w:kern w:val="0"/>
          <w:sz w:val="32"/>
          <w:szCs w:val="32"/>
        </w:rPr>
        <w:t>129</w:t>
      </w:r>
      <w:r>
        <w:rPr>
          <w:rFonts w:ascii="仿宋" w:eastAsia="仿宋" w:hAnsi="仿宋" w:cs="仿宋" w:hint="eastAsia"/>
          <w:kern w:val="0"/>
          <w:sz w:val="32"/>
          <w:szCs w:val="32"/>
        </w:rPr>
        <w:t>万元，增长</w:t>
      </w:r>
      <w:r>
        <w:rPr>
          <w:rFonts w:ascii="仿宋" w:eastAsia="仿宋" w:hAnsi="仿宋" w:cs="仿宋"/>
          <w:kern w:val="0"/>
          <w:sz w:val="32"/>
          <w:szCs w:val="32"/>
        </w:rPr>
        <w:t>25.8%</w:t>
      </w:r>
      <w:r>
        <w:rPr>
          <w:rFonts w:ascii="仿宋" w:eastAsia="仿宋" w:hAnsi="仿宋" w:cs="仿宋" w:hint="eastAsia"/>
          <w:kern w:val="0"/>
          <w:sz w:val="32"/>
          <w:szCs w:val="32"/>
        </w:rPr>
        <w:t>，主要原因是安置费增加。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8.</w:t>
      </w:r>
      <w:r>
        <w:rPr>
          <w:rFonts w:ascii="仿宋" w:eastAsia="仿宋" w:hAnsi="仿宋" w:cs="仿宋" w:hint="eastAsia"/>
          <w:kern w:val="0"/>
          <w:sz w:val="32"/>
          <w:szCs w:val="32"/>
        </w:rPr>
        <w:t>社会福利</w:t>
      </w:r>
      <w:r>
        <w:rPr>
          <w:rFonts w:ascii="仿宋" w:eastAsia="仿宋" w:hAnsi="仿宋" w:cs="仿宋"/>
          <w:kern w:val="0"/>
          <w:sz w:val="32"/>
          <w:szCs w:val="32"/>
        </w:rPr>
        <w:t>1429</w:t>
      </w:r>
      <w:r>
        <w:rPr>
          <w:rFonts w:ascii="仿宋" w:eastAsia="仿宋" w:hAnsi="仿宋" w:cs="仿宋" w:hint="eastAsia"/>
          <w:kern w:val="0"/>
          <w:sz w:val="32"/>
          <w:szCs w:val="32"/>
        </w:rPr>
        <w:t>万元，较预算基数减少</w:t>
      </w:r>
      <w:r>
        <w:rPr>
          <w:rFonts w:ascii="仿宋" w:eastAsia="仿宋" w:hAnsi="仿宋" w:cs="仿宋"/>
          <w:kern w:val="0"/>
          <w:sz w:val="32"/>
          <w:szCs w:val="32"/>
        </w:rPr>
        <w:t>312</w:t>
      </w:r>
      <w:r>
        <w:rPr>
          <w:rFonts w:ascii="仿宋" w:eastAsia="仿宋" w:hAnsi="仿宋" w:cs="仿宋" w:hint="eastAsia"/>
          <w:kern w:val="0"/>
          <w:sz w:val="32"/>
          <w:szCs w:val="32"/>
        </w:rPr>
        <w:t>万元，下降</w:t>
      </w:r>
      <w:r>
        <w:rPr>
          <w:rFonts w:ascii="仿宋" w:eastAsia="仿宋" w:hAnsi="仿宋" w:cs="仿宋"/>
          <w:kern w:val="0"/>
          <w:sz w:val="32"/>
          <w:szCs w:val="32"/>
        </w:rPr>
        <w:t>17.9%</w:t>
      </w:r>
      <w:r>
        <w:rPr>
          <w:rFonts w:ascii="仿宋" w:eastAsia="仿宋" w:hAnsi="仿宋" w:cs="仿宋" w:hint="eastAsia"/>
          <w:kern w:val="0"/>
          <w:sz w:val="32"/>
          <w:szCs w:val="32"/>
        </w:rPr>
        <w:t>，主要原因是上级提前下达指标减少。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9.</w:t>
      </w:r>
      <w:r w:rsidRPr="00EC50EC">
        <w:t xml:space="preserve"> </w:t>
      </w:r>
      <w:r w:rsidRPr="00EC50EC">
        <w:rPr>
          <w:rFonts w:ascii="仿宋" w:eastAsia="仿宋" w:hAnsi="仿宋" w:cs="仿宋" w:hint="eastAsia"/>
          <w:kern w:val="0"/>
          <w:sz w:val="32"/>
          <w:szCs w:val="32"/>
        </w:rPr>
        <w:t>残疾人事业</w:t>
      </w:r>
      <w:r>
        <w:rPr>
          <w:rFonts w:ascii="仿宋" w:eastAsia="仿宋" w:hAnsi="仿宋" w:cs="仿宋"/>
          <w:kern w:val="0"/>
          <w:sz w:val="32"/>
          <w:szCs w:val="32"/>
        </w:rPr>
        <w:t>1051</w:t>
      </w:r>
      <w:r>
        <w:rPr>
          <w:rFonts w:ascii="仿宋" w:eastAsia="仿宋" w:hAnsi="仿宋" w:cs="仿宋" w:hint="eastAsia"/>
          <w:kern w:val="0"/>
          <w:sz w:val="32"/>
          <w:szCs w:val="32"/>
        </w:rPr>
        <w:t>万元，较预算基数增加</w:t>
      </w:r>
      <w:r>
        <w:rPr>
          <w:rFonts w:ascii="仿宋" w:eastAsia="仿宋" w:hAnsi="仿宋" w:cs="仿宋"/>
          <w:kern w:val="0"/>
          <w:sz w:val="32"/>
          <w:szCs w:val="32"/>
        </w:rPr>
        <w:t>453</w:t>
      </w:r>
      <w:r>
        <w:rPr>
          <w:rFonts w:ascii="仿宋" w:eastAsia="仿宋" w:hAnsi="仿宋" w:cs="仿宋" w:hint="eastAsia"/>
          <w:kern w:val="0"/>
          <w:sz w:val="32"/>
          <w:szCs w:val="32"/>
        </w:rPr>
        <w:t>万元，</w:t>
      </w:r>
      <w:r>
        <w:rPr>
          <w:rFonts w:ascii="仿宋" w:eastAsia="仿宋" w:hAnsi="仿宋" w:cs="仿宋"/>
          <w:kern w:val="0"/>
          <w:sz w:val="32"/>
          <w:szCs w:val="32"/>
        </w:rPr>
        <w:t>75.8%</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10.</w:t>
      </w:r>
      <w:r w:rsidRPr="00506A9D">
        <w:t xml:space="preserve"> </w:t>
      </w:r>
      <w:r w:rsidRPr="0088511D">
        <w:rPr>
          <w:rFonts w:ascii="仿宋" w:eastAsia="仿宋" w:hAnsi="仿宋" w:cs="仿宋" w:hint="eastAsia"/>
          <w:kern w:val="0"/>
          <w:sz w:val="32"/>
          <w:szCs w:val="32"/>
        </w:rPr>
        <w:t>红十字事业</w:t>
      </w:r>
      <w:r>
        <w:rPr>
          <w:rFonts w:ascii="仿宋" w:eastAsia="仿宋" w:hAnsi="仿宋" w:cs="仿宋"/>
          <w:kern w:val="0"/>
          <w:sz w:val="32"/>
          <w:szCs w:val="32"/>
        </w:rPr>
        <w:t>49</w:t>
      </w:r>
      <w:r>
        <w:rPr>
          <w:rFonts w:ascii="仿宋" w:eastAsia="仿宋" w:hAnsi="仿宋" w:cs="仿宋" w:hint="eastAsia"/>
          <w:kern w:val="0"/>
          <w:sz w:val="32"/>
          <w:szCs w:val="32"/>
        </w:rPr>
        <w:t>万元，较预算基数增加</w:t>
      </w:r>
      <w:r>
        <w:rPr>
          <w:rFonts w:ascii="仿宋" w:eastAsia="仿宋" w:hAnsi="仿宋" w:cs="仿宋"/>
          <w:kern w:val="0"/>
          <w:sz w:val="32"/>
          <w:szCs w:val="32"/>
        </w:rPr>
        <w:t>27</w:t>
      </w:r>
      <w:r>
        <w:rPr>
          <w:rFonts w:ascii="仿宋" w:eastAsia="仿宋" w:hAnsi="仿宋" w:cs="仿宋" w:hint="eastAsia"/>
          <w:kern w:val="0"/>
          <w:sz w:val="32"/>
          <w:szCs w:val="32"/>
        </w:rPr>
        <w:t>万元，增长</w:t>
      </w:r>
      <w:r>
        <w:rPr>
          <w:rFonts w:ascii="仿宋" w:eastAsia="仿宋" w:hAnsi="仿宋" w:cs="仿宋"/>
          <w:kern w:val="0"/>
          <w:sz w:val="32"/>
          <w:szCs w:val="32"/>
        </w:rPr>
        <w:t>122.7%</w:t>
      </w:r>
      <w:r>
        <w:rPr>
          <w:rFonts w:ascii="仿宋" w:eastAsia="仿宋" w:hAnsi="仿宋" w:cs="仿宋" w:hint="eastAsia"/>
          <w:kern w:val="0"/>
          <w:sz w:val="32"/>
          <w:szCs w:val="32"/>
        </w:rPr>
        <w:t>，主要原因是人员支出增加。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11.</w:t>
      </w:r>
      <w:r w:rsidRPr="00873A72">
        <w:t xml:space="preserve"> </w:t>
      </w:r>
      <w:r w:rsidRPr="00873A72">
        <w:rPr>
          <w:rFonts w:ascii="仿宋" w:eastAsia="仿宋" w:hAnsi="仿宋" w:cs="仿宋" w:hint="eastAsia"/>
          <w:kern w:val="0"/>
          <w:sz w:val="32"/>
          <w:szCs w:val="32"/>
        </w:rPr>
        <w:t>最低生活保障</w:t>
      </w:r>
      <w:r>
        <w:rPr>
          <w:rFonts w:ascii="仿宋" w:eastAsia="仿宋" w:hAnsi="仿宋" w:cs="仿宋"/>
          <w:kern w:val="0"/>
          <w:sz w:val="32"/>
          <w:szCs w:val="32"/>
        </w:rPr>
        <w:t>1747</w:t>
      </w:r>
      <w:r>
        <w:rPr>
          <w:rFonts w:ascii="仿宋" w:eastAsia="仿宋" w:hAnsi="仿宋" w:cs="仿宋" w:hint="eastAsia"/>
          <w:kern w:val="0"/>
          <w:sz w:val="32"/>
          <w:szCs w:val="32"/>
        </w:rPr>
        <w:t>万元，较预算基数增加</w:t>
      </w:r>
      <w:r>
        <w:rPr>
          <w:rFonts w:ascii="仿宋" w:eastAsia="仿宋" w:hAnsi="仿宋" w:cs="仿宋"/>
          <w:kern w:val="0"/>
          <w:sz w:val="32"/>
          <w:szCs w:val="32"/>
        </w:rPr>
        <w:t>1277</w:t>
      </w:r>
      <w:r>
        <w:rPr>
          <w:rFonts w:ascii="仿宋" w:eastAsia="仿宋" w:hAnsi="仿宋" w:cs="仿宋" w:hint="eastAsia"/>
          <w:kern w:val="0"/>
          <w:sz w:val="32"/>
          <w:szCs w:val="32"/>
        </w:rPr>
        <w:t>万元，增长</w:t>
      </w:r>
      <w:r>
        <w:rPr>
          <w:rFonts w:ascii="仿宋" w:eastAsia="仿宋" w:hAnsi="仿宋" w:cs="仿宋"/>
          <w:kern w:val="0"/>
          <w:sz w:val="32"/>
          <w:szCs w:val="32"/>
        </w:rPr>
        <w:t>271.7%</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12.</w:t>
      </w:r>
      <w:r w:rsidRPr="00F9694D">
        <w:t xml:space="preserve"> </w:t>
      </w:r>
      <w:r w:rsidRPr="00F9694D">
        <w:rPr>
          <w:rFonts w:ascii="仿宋" w:eastAsia="仿宋" w:hAnsi="仿宋" w:cs="仿宋" w:hint="eastAsia"/>
          <w:kern w:val="0"/>
          <w:sz w:val="32"/>
          <w:szCs w:val="32"/>
        </w:rPr>
        <w:t>临时救助</w:t>
      </w:r>
      <w:r>
        <w:rPr>
          <w:rFonts w:ascii="仿宋" w:eastAsia="仿宋" w:hAnsi="仿宋" w:cs="仿宋"/>
          <w:kern w:val="0"/>
          <w:sz w:val="32"/>
          <w:szCs w:val="32"/>
        </w:rPr>
        <w:t>463</w:t>
      </w:r>
      <w:r>
        <w:rPr>
          <w:rFonts w:ascii="仿宋" w:eastAsia="仿宋" w:hAnsi="仿宋" w:cs="仿宋" w:hint="eastAsia"/>
          <w:kern w:val="0"/>
          <w:sz w:val="32"/>
          <w:szCs w:val="32"/>
        </w:rPr>
        <w:t>万元，较预算基数增加</w:t>
      </w:r>
      <w:r>
        <w:rPr>
          <w:rFonts w:ascii="仿宋" w:eastAsia="仿宋" w:hAnsi="仿宋" w:cs="仿宋"/>
          <w:kern w:val="0"/>
          <w:sz w:val="32"/>
          <w:szCs w:val="32"/>
        </w:rPr>
        <w:t>151</w:t>
      </w:r>
      <w:r>
        <w:rPr>
          <w:rFonts w:ascii="仿宋" w:eastAsia="仿宋" w:hAnsi="仿宋" w:cs="仿宋" w:hint="eastAsia"/>
          <w:kern w:val="0"/>
          <w:sz w:val="32"/>
          <w:szCs w:val="32"/>
        </w:rPr>
        <w:t>万元，增长</w:t>
      </w:r>
      <w:r>
        <w:rPr>
          <w:rFonts w:ascii="仿宋" w:eastAsia="仿宋" w:hAnsi="仿宋" w:cs="仿宋"/>
          <w:kern w:val="0"/>
          <w:sz w:val="32"/>
          <w:szCs w:val="32"/>
        </w:rPr>
        <w:t>48.4%</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13.</w:t>
      </w:r>
      <w:r w:rsidRPr="00F9694D">
        <w:t xml:space="preserve"> </w:t>
      </w:r>
      <w:r w:rsidRPr="00F9694D">
        <w:rPr>
          <w:rFonts w:ascii="仿宋" w:eastAsia="仿宋" w:hAnsi="仿宋" w:cs="仿宋" w:hint="eastAsia"/>
          <w:kern w:val="0"/>
          <w:sz w:val="32"/>
          <w:szCs w:val="32"/>
        </w:rPr>
        <w:t>特困人员救助供养</w:t>
      </w:r>
      <w:r>
        <w:rPr>
          <w:rFonts w:ascii="仿宋" w:eastAsia="仿宋" w:hAnsi="仿宋" w:cs="仿宋"/>
          <w:kern w:val="0"/>
          <w:sz w:val="32"/>
          <w:szCs w:val="32"/>
        </w:rPr>
        <w:t>960</w:t>
      </w:r>
      <w:r>
        <w:rPr>
          <w:rFonts w:ascii="仿宋" w:eastAsia="仿宋" w:hAnsi="仿宋" w:cs="仿宋" w:hint="eastAsia"/>
          <w:kern w:val="0"/>
          <w:sz w:val="32"/>
          <w:szCs w:val="32"/>
        </w:rPr>
        <w:t>万元，较预算基数增加</w:t>
      </w:r>
      <w:r>
        <w:rPr>
          <w:rFonts w:ascii="仿宋" w:eastAsia="仿宋" w:hAnsi="仿宋" w:cs="仿宋"/>
          <w:kern w:val="0"/>
          <w:sz w:val="32"/>
          <w:szCs w:val="32"/>
        </w:rPr>
        <w:t>560</w:t>
      </w:r>
      <w:r>
        <w:rPr>
          <w:rFonts w:ascii="仿宋" w:eastAsia="仿宋" w:hAnsi="仿宋" w:cs="仿宋" w:hint="eastAsia"/>
          <w:kern w:val="0"/>
          <w:sz w:val="32"/>
          <w:szCs w:val="32"/>
        </w:rPr>
        <w:t>万元，增长</w:t>
      </w:r>
      <w:r>
        <w:rPr>
          <w:rFonts w:ascii="仿宋" w:eastAsia="仿宋" w:hAnsi="仿宋" w:cs="仿宋"/>
          <w:kern w:val="0"/>
          <w:sz w:val="32"/>
          <w:szCs w:val="32"/>
        </w:rPr>
        <w:t>140%</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14.</w:t>
      </w:r>
      <w:r w:rsidRPr="00F9694D">
        <w:t xml:space="preserve"> </w:t>
      </w:r>
      <w:r w:rsidRPr="00F9694D">
        <w:rPr>
          <w:rFonts w:ascii="仿宋" w:eastAsia="仿宋" w:hAnsi="仿宋" w:cs="仿宋" w:hint="eastAsia"/>
          <w:kern w:val="0"/>
          <w:sz w:val="32"/>
          <w:szCs w:val="32"/>
        </w:rPr>
        <w:t>其他生活救助</w:t>
      </w:r>
      <w:r>
        <w:rPr>
          <w:rFonts w:ascii="仿宋" w:eastAsia="仿宋" w:hAnsi="仿宋" w:cs="仿宋"/>
          <w:kern w:val="0"/>
          <w:sz w:val="32"/>
          <w:szCs w:val="32"/>
        </w:rPr>
        <w:t>409</w:t>
      </w:r>
      <w:r>
        <w:rPr>
          <w:rFonts w:ascii="仿宋" w:eastAsia="仿宋" w:hAnsi="仿宋" w:cs="仿宋" w:hint="eastAsia"/>
          <w:kern w:val="0"/>
          <w:sz w:val="32"/>
          <w:szCs w:val="32"/>
        </w:rPr>
        <w:t>万元，较预算基数增加</w:t>
      </w:r>
      <w:r>
        <w:rPr>
          <w:rFonts w:ascii="仿宋" w:eastAsia="仿宋" w:hAnsi="仿宋" w:cs="仿宋"/>
          <w:kern w:val="0"/>
          <w:sz w:val="32"/>
          <w:szCs w:val="32"/>
        </w:rPr>
        <w:t>126</w:t>
      </w:r>
      <w:r>
        <w:rPr>
          <w:rFonts w:ascii="仿宋" w:eastAsia="仿宋" w:hAnsi="仿宋" w:cs="仿宋" w:hint="eastAsia"/>
          <w:kern w:val="0"/>
          <w:sz w:val="32"/>
          <w:szCs w:val="32"/>
        </w:rPr>
        <w:t>万元，增长</w:t>
      </w:r>
      <w:r>
        <w:rPr>
          <w:rFonts w:ascii="仿宋" w:eastAsia="仿宋" w:hAnsi="仿宋" w:cs="仿宋"/>
          <w:kern w:val="0"/>
          <w:sz w:val="32"/>
          <w:szCs w:val="32"/>
        </w:rPr>
        <w:t>44.5%</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15.</w:t>
      </w:r>
      <w:r w:rsidRPr="00F9694D">
        <w:t xml:space="preserve"> </w:t>
      </w:r>
      <w:r w:rsidRPr="00F9694D">
        <w:rPr>
          <w:rFonts w:ascii="仿宋" w:eastAsia="仿宋" w:hAnsi="仿宋" w:cs="仿宋" w:hint="eastAsia"/>
          <w:kern w:val="0"/>
          <w:sz w:val="32"/>
          <w:szCs w:val="32"/>
        </w:rPr>
        <w:t>财政对基本养老保险基金的补助</w:t>
      </w:r>
      <w:r>
        <w:rPr>
          <w:rFonts w:ascii="仿宋" w:eastAsia="仿宋" w:hAnsi="仿宋" w:cs="仿宋"/>
          <w:kern w:val="0"/>
          <w:sz w:val="32"/>
          <w:szCs w:val="32"/>
        </w:rPr>
        <w:t>12241</w:t>
      </w:r>
      <w:r>
        <w:rPr>
          <w:rFonts w:ascii="仿宋" w:eastAsia="仿宋" w:hAnsi="仿宋" w:cs="仿宋" w:hint="eastAsia"/>
          <w:kern w:val="0"/>
          <w:sz w:val="32"/>
          <w:szCs w:val="32"/>
        </w:rPr>
        <w:t>万元，较预算基数增加</w:t>
      </w:r>
      <w:r>
        <w:rPr>
          <w:rFonts w:ascii="仿宋" w:eastAsia="仿宋" w:hAnsi="仿宋" w:cs="仿宋"/>
          <w:kern w:val="0"/>
          <w:sz w:val="32"/>
          <w:szCs w:val="32"/>
        </w:rPr>
        <w:t>1808</w:t>
      </w:r>
      <w:r>
        <w:rPr>
          <w:rFonts w:ascii="仿宋" w:eastAsia="仿宋" w:hAnsi="仿宋" w:cs="仿宋" w:hint="eastAsia"/>
          <w:kern w:val="0"/>
          <w:sz w:val="32"/>
          <w:szCs w:val="32"/>
        </w:rPr>
        <w:t>万元，增长</w:t>
      </w:r>
      <w:r>
        <w:rPr>
          <w:rFonts w:ascii="仿宋" w:eastAsia="仿宋" w:hAnsi="仿宋" w:cs="仿宋"/>
          <w:kern w:val="0"/>
          <w:sz w:val="32"/>
          <w:szCs w:val="32"/>
        </w:rPr>
        <w:t>17.3%</w:t>
      </w:r>
      <w:r>
        <w:rPr>
          <w:rFonts w:ascii="仿宋" w:eastAsia="仿宋" w:hAnsi="仿宋" w:cs="仿宋" w:hint="eastAsia"/>
          <w:kern w:val="0"/>
          <w:sz w:val="32"/>
          <w:szCs w:val="32"/>
        </w:rPr>
        <w:t>，主要原因是财政补助增加。</w:t>
      </w:r>
    </w:p>
    <w:p w:rsidR="00B43A49" w:rsidRPr="007A3DDD"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16.</w:t>
      </w:r>
      <w:r w:rsidRPr="007A3DDD">
        <w:rPr>
          <w:rFonts w:ascii="仿宋" w:eastAsia="仿宋" w:hAnsi="仿宋" w:cs="仿宋"/>
          <w:kern w:val="0"/>
          <w:sz w:val="32"/>
          <w:szCs w:val="32"/>
        </w:rPr>
        <w:t xml:space="preserve"> </w:t>
      </w:r>
      <w:r w:rsidRPr="007A3DDD">
        <w:rPr>
          <w:rFonts w:ascii="仿宋" w:eastAsia="仿宋" w:hAnsi="仿宋" w:cs="仿宋" w:hint="eastAsia"/>
          <w:kern w:val="0"/>
          <w:sz w:val="32"/>
          <w:szCs w:val="32"/>
        </w:rPr>
        <w:t>退役军人</w:t>
      </w:r>
      <w:r>
        <w:rPr>
          <w:rFonts w:ascii="仿宋" w:eastAsia="仿宋" w:hAnsi="仿宋" w:cs="仿宋" w:hint="eastAsia"/>
          <w:kern w:val="0"/>
          <w:sz w:val="32"/>
          <w:szCs w:val="32"/>
        </w:rPr>
        <w:t>管理事务</w:t>
      </w:r>
      <w:r>
        <w:rPr>
          <w:rFonts w:ascii="仿宋" w:eastAsia="仿宋" w:hAnsi="仿宋" w:cs="仿宋"/>
          <w:kern w:val="0"/>
          <w:sz w:val="32"/>
          <w:szCs w:val="32"/>
        </w:rPr>
        <w:t>40</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17.</w:t>
      </w:r>
      <w:r w:rsidRPr="00F9694D">
        <w:rPr>
          <w:rFonts w:ascii="仿宋" w:eastAsia="仿宋" w:hAnsi="仿宋" w:cs="仿宋" w:hint="eastAsia"/>
          <w:kern w:val="0"/>
          <w:sz w:val="32"/>
          <w:szCs w:val="32"/>
        </w:rPr>
        <w:t>其他社会保障和就业支出</w:t>
      </w:r>
      <w:r>
        <w:rPr>
          <w:rFonts w:ascii="仿宋" w:eastAsia="仿宋" w:hAnsi="仿宋" w:cs="仿宋"/>
          <w:kern w:val="0"/>
          <w:sz w:val="32"/>
          <w:szCs w:val="32"/>
        </w:rPr>
        <w:t>926</w:t>
      </w:r>
      <w:r>
        <w:rPr>
          <w:rFonts w:ascii="仿宋" w:eastAsia="仿宋" w:hAnsi="仿宋" w:cs="仿宋" w:hint="eastAsia"/>
          <w:kern w:val="0"/>
          <w:sz w:val="32"/>
          <w:szCs w:val="32"/>
        </w:rPr>
        <w:t>万元，较预算基数增加</w:t>
      </w:r>
      <w:r>
        <w:rPr>
          <w:rFonts w:ascii="仿宋" w:eastAsia="仿宋" w:hAnsi="仿宋" w:cs="仿宋"/>
          <w:kern w:val="0"/>
          <w:sz w:val="32"/>
          <w:szCs w:val="32"/>
        </w:rPr>
        <w:t>329</w:t>
      </w:r>
      <w:r>
        <w:rPr>
          <w:rFonts w:ascii="仿宋" w:eastAsia="仿宋" w:hAnsi="仿宋" w:cs="仿宋" w:hint="eastAsia"/>
          <w:kern w:val="0"/>
          <w:sz w:val="32"/>
          <w:szCs w:val="32"/>
        </w:rPr>
        <w:t>元，增长</w:t>
      </w:r>
      <w:r>
        <w:rPr>
          <w:rFonts w:ascii="仿宋" w:eastAsia="仿宋" w:hAnsi="仿宋" w:cs="仿宋"/>
          <w:kern w:val="0"/>
          <w:sz w:val="32"/>
          <w:szCs w:val="32"/>
        </w:rPr>
        <w:t>55.1%</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（八）</w:t>
      </w:r>
      <w:r w:rsidRPr="001C1B72">
        <w:rPr>
          <w:rFonts w:ascii="仿宋" w:eastAsia="仿宋" w:hAnsi="仿宋" w:cs="仿宋" w:hint="eastAsia"/>
          <w:kern w:val="0"/>
          <w:sz w:val="32"/>
          <w:szCs w:val="32"/>
        </w:rPr>
        <w:t>卫生</w:t>
      </w:r>
      <w:r>
        <w:rPr>
          <w:rFonts w:ascii="仿宋" w:eastAsia="仿宋" w:hAnsi="仿宋" w:cs="仿宋" w:hint="eastAsia"/>
          <w:kern w:val="0"/>
          <w:sz w:val="32"/>
          <w:szCs w:val="32"/>
        </w:rPr>
        <w:t>健康</w:t>
      </w:r>
      <w:r w:rsidRPr="001C1B72">
        <w:rPr>
          <w:rFonts w:ascii="仿宋" w:eastAsia="仿宋" w:hAnsi="仿宋" w:cs="仿宋" w:hint="eastAsia"/>
          <w:kern w:val="0"/>
          <w:sz w:val="32"/>
          <w:szCs w:val="32"/>
        </w:rPr>
        <w:t>支出</w:t>
      </w:r>
      <w:r>
        <w:rPr>
          <w:rFonts w:ascii="仿宋" w:eastAsia="仿宋" w:hAnsi="仿宋" w:cs="仿宋"/>
          <w:kern w:val="0"/>
          <w:sz w:val="32"/>
          <w:szCs w:val="32"/>
        </w:rPr>
        <w:t>25060</w:t>
      </w:r>
      <w:r>
        <w:rPr>
          <w:rFonts w:ascii="仿宋" w:eastAsia="仿宋" w:hAnsi="仿宋" w:cs="仿宋" w:hint="eastAsia"/>
          <w:kern w:val="0"/>
          <w:sz w:val="32"/>
          <w:szCs w:val="32"/>
        </w:rPr>
        <w:t>万元，较预算基数增加</w:t>
      </w:r>
      <w:r>
        <w:rPr>
          <w:rFonts w:ascii="仿宋" w:eastAsia="仿宋" w:hAnsi="仿宋" w:cs="仿宋"/>
          <w:kern w:val="0"/>
          <w:sz w:val="32"/>
          <w:szCs w:val="32"/>
        </w:rPr>
        <w:t>323</w:t>
      </w:r>
      <w:r>
        <w:rPr>
          <w:rFonts w:ascii="仿宋" w:eastAsia="仿宋" w:hAnsi="仿宋" w:cs="仿宋" w:hint="eastAsia"/>
          <w:kern w:val="0"/>
          <w:sz w:val="32"/>
          <w:szCs w:val="32"/>
        </w:rPr>
        <w:t>万元，主要原因是基本公共卫生服务支出增加。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sidRPr="008231CB">
        <w:rPr>
          <w:rFonts w:ascii="仿宋" w:eastAsia="仿宋" w:hAnsi="仿宋" w:cs="仿宋" w:hint="eastAsia"/>
          <w:kern w:val="0"/>
          <w:sz w:val="32"/>
          <w:szCs w:val="32"/>
        </w:rPr>
        <w:t>卫生</w:t>
      </w:r>
      <w:r>
        <w:rPr>
          <w:rFonts w:ascii="仿宋" w:eastAsia="仿宋" w:hAnsi="仿宋" w:cs="仿宋" w:hint="eastAsia"/>
          <w:kern w:val="0"/>
          <w:sz w:val="32"/>
          <w:szCs w:val="32"/>
        </w:rPr>
        <w:t>健康</w:t>
      </w:r>
      <w:r w:rsidRPr="008231CB">
        <w:rPr>
          <w:rFonts w:ascii="仿宋" w:eastAsia="仿宋" w:hAnsi="仿宋" w:cs="仿宋" w:hint="eastAsia"/>
          <w:kern w:val="0"/>
          <w:sz w:val="32"/>
          <w:szCs w:val="32"/>
        </w:rPr>
        <w:t>管理事务</w:t>
      </w:r>
      <w:r>
        <w:rPr>
          <w:rFonts w:ascii="仿宋" w:eastAsia="仿宋" w:hAnsi="仿宋" w:cs="仿宋"/>
          <w:kern w:val="0"/>
          <w:sz w:val="32"/>
          <w:szCs w:val="32"/>
        </w:rPr>
        <w:t>525</w:t>
      </w:r>
      <w:r>
        <w:rPr>
          <w:rFonts w:ascii="仿宋" w:eastAsia="仿宋" w:hAnsi="仿宋" w:cs="仿宋" w:hint="eastAsia"/>
          <w:kern w:val="0"/>
          <w:sz w:val="32"/>
          <w:szCs w:val="32"/>
        </w:rPr>
        <w:t>万元，较预算基数减少</w:t>
      </w:r>
      <w:r>
        <w:rPr>
          <w:rFonts w:ascii="仿宋" w:eastAsia="仿宋" w:hAnsi="仿宋" w:cs="仿宋"/>
          <w:kern w:val="0"/>
          <w:sz w:val="32"/>
          <w:szCs w:val="32"/>
        </w:rPr>
        <w:t>26</w:t>
      </w:r>
      <w:r>
        <w:rPr>
          <w:rFonts w:ascii="仿宋" w:eastAsia="仿宋" w:hAnsi="仿宋" w:cs="仿宋" w:hint="eastAsia"/>
          <w:kern w:val="0"/>
          <w:sz w:val="32"/>
          <w:szCs w:val="32"/>
        </w:rPr>
        <w:t>万元，下降</w:t>
      </w:r>
      <w:r>
        <w:rPr>
          <w:rFonts w:ascii="仿宋" w:eastAsia="仿宋" w:hAnsi="仿宋" w:cs="仿宋"/>
          <w:kern w:val="0"/>
          <w:sz w:val="32"/>
          <w:szCs w:val="32"/>
        </w:rPr>
        <w:t>4.7%</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公立医院</w:t>
      </w:r>
      <w:r>
        <w:rPr>
          <w:rFonts w:ascii="仿宋" w:eastAsia="仿宋" w:hAnsi="仿宋" w:cs="仿宋"/>
          <w:kern w:val="0"/>
          <w:sz w:val="32"/>
          <w:szCs w:val="32"/>
        </w:rPr>
        <w:t>1446</w:t>
      </w:r>
      <w:r>
        <w:rPr>
          <w:rFonts w:ascii="仿宋" w:eastAsia="仿宋" w:hAnsi="仿宋" w:cs="仿宋" w:hint="eastAsia"/>
          <w:kern w:val="0"/>
          <w:sz w:val="32"/>
          <w:szCs w:val="32"/>
        </w:rPr>
        <w:t>万元，较预算基数增加</w:t>
      </w:r>
      <w:r>
        <w:rPr>
          <w:rFonts w:ascii="仿宋" w:eastAsia="仿宋" w:hAnsi="仿宋" w:cs="仿宋"/>
          <w:kern w:val="0"/>
          <w:sz w:val="32"/>
          <w:szCs w:val="32"/>
        </w:rPr>
        <w:t>208</w:t>
      </w:r>
      <w:r>
        <w:rPr>
          <w:rFonts w:ascii="仿宋" w:eastAsia="仿宋" w:hAnsi="仿宋" w:cs="仿宋" w:hint="eastAsia"/>
          <w:kern w:val="0"/>
          <w:sz w:val="32"/>
          <w:szCs w:val="32"/>
        </w:rPr>
        <w:t>万元，增长</w:t>
      </w:r>
      <w:r>
        <w:rPr>
          <w:rFonts w:ascii="仿宋" w:eastAsia="仿宋" w:hAnsi="仿宋" w:cs="仿宋"/>
          <w:kern w:val="0"/>
          <w:sz w:val="32"/>
          <w:szCs w:val="32"/>
        </w:rPr>
        <w:t>16.8%</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sidRPr="00EF19BB">
        <w:t xml:space="preserve"> </w:t>
      </w:r>
      <w:r w:rsidRPr="00EF19BB">
        <w:rPr>
          <w:rFonts w:ascii="仿宋" w:eastAsia="仿宋" w:hAnsi="仿宋" w:cs="仿宋" w:hint="eastAsia"/>
          <w:kern w:val="0"/>
          <w:sz w:val="32"/>
          <w:szCs w:val="32"/>
        </w:rPr>
        <w:t>基层医疗卫生机构</w:t>
      </w:r>
      <w:r>
        <w:rPr>
          <w:rFonts w:ascii="仿宋" w:eastAsia="仿宋" w:hAnsi="仿宋" w:cs="仿宋"/>
          <w:kern w:val="0"/>
          <w:sz w:val="32"/>
          <w:szCs w:val="32"/>
        </w:rPr>
        <w:t>6254</w:t>
      </w:r>
      <w:r>
        <w:rPr>
          <w:rFonts w:ascii="仿宋" w:eastAsia="仿宋" w:hAnsi="仿宋" w:cs="仿宋" w:hint="eastAsia"/>
          <w:kern w:val="0"/>
          <w:sz w:val="32"/>
          <w:szCs w:val="32"/>
        </w:rPr>
        <w:t>万元，较预算基数减少</w:t>
      </w:r>
      <w:r>
        <w:rPr>
          <w:rFonts w:ascii="仿宋" w:eastAsia="仿宋" w:hAnsi="仿宋" w:cs="仿宋"/>
          <w:kern w:val="0"/>
          <w:sz w:val="32"/>
          <w:szCs w:val="32"/>
        </w:rPr>
        <w:t>216</w:t>
      </w:r>
      <w:r>
        <w:rPr>
          <w:rFonts w:ascii="仿宋" w:eastAsia="仿宋" w:hAnsi="仿宋" w:cs="仿宋" w:hint="eastAsia"/>
          <w:kern w:val="0"/>
          <w:sz w:val="32"/>
          <w:szCs w:val="32"/>
        </w:rPr>
        <w:t>万元，下降</w:t>
      </w:r>
      <w:r>
        <w:rPr>
          <w:rFonts w:ascii="仿宋" w:eastAsia="仿宋" w:hAnsi="仿宋" w:cs="仿宋"/>
          <w:kern w:val="0"/>
          <w:sz w:val="32"/>
          <w:szCs w:val="32"/>
        </w:rPr>
        <w:t>3.3%</w:t>
      </w:r>
      <w:r>
        <w:rPr>
          <w:rFonts w:ascii="仿宋" w:eastAsia="仿宋" w:hAnsi="仿宋" w:cs="仿宋" w:hint="eastAsia"/>
          <w:kern w:val="0"/>
          <w:sz w:val="32"/>
          <w:szCs w:val="32"/>
        </w:rPr>
        <w:t>，主要原因是预留经费减少。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公共卫生</w:t>
      </w:r>
      <w:r>
        <w:rPr>
          <w:rFonts w:ascii="仿宋" w:eastAsia="仿宋" w:hAnsi="仿宋" w:cs="仿宋"/>
          <w:kern w:val="0"/>
          <w:sz w:val="32"/>
          <w:szCs w:val="32"/>
        </w:rPr>
        <w:t>4134</w:t>
      </w:r>
      <w:r>
        <w:rPr>
          <w:rFonts w:ascii="仿宋" w:eastAsia="仿宋" w:hAnsi="仿宋" w:cs="仿宋" w:hint="eastAsia"/>
          <w:kern w:val="0"/>
          <w:sz w:val="32"/>
          <w:szCs w:val="32"/>
        </w:rPr>
        <w:t>万元，较预算基数增加</w:t>
      </w:r>
      <w:r>
        <w:rPr>
          <w:rFonts w:ascii="仿宋" w:eastAsia="仿宋" w:hAnsi="仿宋" w:cs="仿宋"/>
          <w:kern w:val="0"/>
          <w:sz w:val="32"/>
          <w:szCs w:val="32"/>
        </w:rPr>
        <w:t>245</w:t>
      </w:r>
      <w:r>
        <w:rPr>
          <w:rFonts w:ascii="仿宋" w:eastAsia="仿宋" w:hAnsi="仿宋" w:cs="仿宋" w:hint="eastAsia"/>
          <w:kern w:val="0"/>
          <w:sz w:val="32"/>
          <w:szCs w:val="32"/>
        </w:rPr>
        <w:t>万元，增长</w:t>
      </w:r>
      <w:r>
        <w:rPr>
          <w:rFonts w:ascii="仿宋" w:eastAsia="仿宋" w:hAnsi="仿宋" w:cs="仿宋"/>
          <w:kern w:val="0"/>
          <w:sz w:val="32"/>
          <w:szCs w:val="32"/>
        </w:rPr>
        <w:t>6.3%</w:t>
      </w:r>
      <w:r>
        <w:rPr>
          <w:rFonts w:ascii="仿宋" w:eastAsia="仿宋" w:hAnsi="仿宋" w:cs="仿宋" w:hint="eastAsia"/>
          <w:kern w:val="0"/>
          <w:sz w:val="32"/>
          <w:szCs w:val="32"/>
        </w:rPr>
        <w:t>，主要原因是基本公共卫生服务支出增加。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5.</w:t>
      </w:r>
      <w:r w:rsidRPr="00BE2576">
        <w:t xml:space="preserve"> </w:t>
      </w:r>
      <w:r w:rsidRPr="00BE2576">
        <w:rPr>
          <w:rFonts w:ascii="仿宋" w:eastAsia="仿宋" w:hAnsi="仿宋" w:cs="仿宋" w:hint="eastAsia"/>
          <w:kern w:val="0"/>
          <w:sz w:val="32"/>
          <w:szCs w:val="32"/>
        </w:rPr>
        <w:t>计划生育事务</w:t>
      </w:r>
      <w:r>
        <w:rPr>
          <w:rFonts w:ascii="仿宋" w:eastAsia="仿宋" w:hAnsi="仿宋" w:cs="仿宋"/>
          <w:kern w:val="0"/>
          <w:sz w:val="32"/>
          <w:szCs w:val="32"/>
        </w:rPr>
        <w:t>6082</w:t>
      </w:r>
      <w:r>
        <w:rPr>
          <w:rFonts w:ascii="仿宋" w:eastAsia="仿宋" w:hAnsi="仿宋" w:cs="仿宋" w:hint="eastAsia"/>
          <w:kern w:val="0"/>
          <w:sz w:val="32"/>
          <w:szCs w:val="32"/>
        </w:rPr>
        <w:t>万元，较预算基数增加</w:t>
      </w:r>
      <w:r>
        <w:rPr>
          <w:rFonts w:ascii="仿宋" w:eastAsia="仿宋" w:hAnsi="仿宋" w:cs="仿宋"/>
          <w:kern w:val="0"/>
          <w:sz w:val="32"/>
          <w:szCs w:val="32"/>
        </w:rPr>
        <w:t>78</w:t>
      </w:r>
      <w:r>
        <w:rPr>
          <w:rFonts w:ascii="仿宋" w:eastAsia="仿宋" w:hAnsi="仿宋" w:cs="仿宋" w:hint="eastAsia"/>
          <w:kern w:val="0"/>
          <w:sz w:val="32"/>
          <w:szCs w:val="32"/>
        </w:rPr>
        <w:t>万元，增加</w:t>
      </w:r>
      <w:r>
        <w:rPr>
          <w:rFonts w:ascii="仿宋" w:eastAsia="仿宋" w:hAnsi="仿宋" w:cs="仿宋"/>
          <w:kern w:val="0"/>
          <w:sz w:val="32"/>
          <w:szCs w:val="32"/>
        </w:rPr>
        <w:t>1.3%</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6.</w:t>
      </w:r>
      <w:r w:rsidRPr="00E3353A">
        <w:rPr>
          <w:rFonts w:ascii="仿宋" w:eastAsia="仿宋" w:hAnsi="仿宋" w:cs="仿宋" w:hint="eastAsia"/>
          <w:kern w:val="0"/>
          <w:sz w:val="32"/>
          <w:szCs w:val="32"/>
        </w:rPr>
        <w:t>行政事业单位医疗</w:t>
      </w:r>
      <w:r>
        <w:rPr>
          <w:rFonts w:ascii="仿宋" w:eastAsia="仿宋" w:hAnsi="仿宋" w:cs="仿宋"/>
          <w:kern w:val="0"/>
          <w:sz w:val="32"/>
          <w:szCs w:val="32"/>
        </w:rPr>
        <w:t>250</w:t>
      </w:r>
      <w:r>
        <w:rPr>
          <w:rFonts w:ascii="仿宋" w:eastAsia="仿宋" w:hAnsi="仿宋" w:cs="仿宋" w:hint="eastAsia"/>
          <w:kern w:val="0"/>
          <w:sz w:val="32"/>
          <w:szCs w:val="32"/>
        </w:rPr>
        <w:t>万元，较预算基数减少</w:t>
      </w:r>
      <w:r>
        <w:rPr>
          <w:rFonts w:ascii="仿宋" w:eastAsia="仿宋" w:hAnsi="仿宋" w:cs="仿宋"/>
          <w:kern w:val="0"/>
          <w:sz w:val="32"/>
          <w:szCs w:val="32"/>
        </w:rPr>
        <w:t>30</w:t>
      </w:r>
      <w:r>
        <w:rPr>
          <w:rFonts w:ascii="仿宋" w:eastAsia="仿宋" w:hAnsi="仿宋" w:cs="仿宋" w:hint="eastAsia"/>
          <w:kern w:val="0"/>
          <w:sz w:val="32"/>
          <w:szCs w:val="32"/>
        </w:rPr>
        <w:t>万元，下降</w:t>
      </w:r>
      <w:r>
        <w:rPr>
          <w:rFonts w:ascii="仿宋" w:eastAsia="仿宋" w:hAnsi="仿宋" w:cs="仿宋"/>
          <w:kern w:val="0"/>
          <w:sz w:val="32"/>
          <w:szCs w:val="32"/>
        </w:rPr>
        <w:t>10.7%</w:t>
      </w:r>
      <w:r>
        <w:rPr>
          <w:rFonts w:ascii="仿宋" w:eastAsia="仿宋" w:hAnsi="仿宋" w:cs="仿宋" w:hint="eastAsia"/>
          <w:kern w:val="0"/>
          <w:sz w:val="32"/>
          <w:szCs w:val="32"/>
        </w:rPr>
        <w:t>，主要原因是离休人员减少。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7.</w:t>
      </w:r>
      <w:r w:rsidRPr="00E3353A">
        <w:t xml:space="preserve"> </w:t>
      </w:r>
      <w:r w:rsidRPr="00E3353A">
        <w:rPr>
          <w:rFonts w:ascii="仿宋" w:eastAsia="仿宋" w:hAnsi="仿宋" w:cs="仿宋" w:hint="eastAsia"/>
          <w:kern w:val="0"/>
          <w:sz w:val="32"/>
          <w:szCs w:val="32"/>
        </w:rPr>
        <w:t>财政对基本医疗保险基金的补助</w:t>
      </w:r>
      <w:r>
        <w:rPr>
          <w:rFonts w:ascii="仿宋" w:eastAsia="仿宋" w:hAnsi="仿宋" w:cs="仿宋"/>
          <w:kern w:val="0"/>
          <w:sz w:val="32"/>
          <w:szCs w:val="32"/>
        </w:rPr>
        <w:t>5804</w:t>
      </w:r>
      <w:r>
        <w:rPr>
          <w:rFonts w:ascii="仿宋" w:eastAsia="仿宋" w:hAnsi="仿宋" w:cs="仿宋" w:hint="eastAsia"/>
          <w:kern w:val="0"/>
          <w:sz w:val="32"/>
          <w:szCs w:val="32"/>
        </w:rPr>
        <w:t>万元，较预算基数增加</w:t>
      </w:r>
      <w:r>
        <w:rPr>
          <w:rFonts w:ascii="仿宋" w:eastAsia="仿宋" w:hAnsi="仿宋" w:cs="仿宋"/>
          <w:kern w:val="0"/>
          <w:sz w:val="32"/>
          <w:szCs w:val="32"/>
        </w:rPr>
        <w:t>207</w:t>
      </w:r>
      <w:r>
        <w:rPr>
          <w:rFonts w:ascii="仿宋" w:eastAsia="仿宋" w:hAnsi="仿宋" w:cs="仿宋" w:hint="eastAsia"/>
          <w:kern w:val="0"/>
          <w:sz w:val="32"/>
          <w:szCs w:val="32"/>
        </w:rPr>
        <w:t>万元，增长</w:t>
      </w:r>
      <w:r>
        <w:rPr>
          <w:rFonts w:ascii="仿宋" w:eastAsia="仿宋" w:hAnsi="仿宋" w:cs="仿宋"/>
          <w:kern w:val="0"/>
          <w:sz w:val="32"/>
          <w:szCs w:val="32"/>
        </w:rPr>
        <w:t>3.7%</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8.</w:t>
      </w:r>
      <w:r w:rsidRPr="00E3353A">
        <w:t xml:space="preserve"> </w:t>
      </w:r>
      <w:r w:rsidRPr="00E3353A">
        <w:rPr>
          <w:rFonts w:ascii="仿宋" w:eastAsia="仿宋" w:hAnsi="仿宋" w:cs="仿宋" w:hint="eastAsia"/>
          <w:kern w:val="0"/>
          <w:sz w:val="32"/>
          <w:szCs w:val="32"/>
        </w:rPr>
        <w:t>医疗救助</w:t>
      </w:r>
      <w:r>
        <w:rPr>
          <w:rFonts w:ascii="仿宋" w:eastAsia="仿宋" w:hAnsi="仿宋" w:cs="仿宋"/>
          <w:kern w:val="0"/>
          <w:sz w:val="32"/>
          <w:szCs w:val="32"/>
        </w:rPr>
        <w:t>425</w:t>
      </w:r>
      <w:r>
        <w:rPr>
          <w:rFonts w:ascii="仿宋" w:eastAsia="仿宋" w:hAnsi="仿宋" w:cs="仿宋" w:hint="eastAsia"/>
          <w:kern w:val="0"/>
          <w:sz w:val="32"/>
          <w:szCs w:val="32"/>
        </w:rPr>
        <w:t>万元，较预算基数增加</w:t>
      </w:r>
      <w:r>
        <w:rPr>
          <w:rFonts w:ascii="仿宋" w:eastAsia="仿宋" w:hAnsi="仿宋" w:cs="仿宋"/>
          <w:kern w:val="0"/>
          <w:sz w:val="32"/>
          <w:szCs w:val="32"/>
        </w:rPr>
        <w:t>18</w:t>
      </w:r>
      <w:r>
        <w:rPr>
          <w:rFonts w:ascii="仿宋" w:eastAsia="仿宋" w:hAnsi="仿宋" w:cs="仿宋" w:hint="eastAsia"/>
          <w:kern w:val="0"/>
          <w:sz w:val="32"/>
          <w:szCs w:val="32"/>
        </w:rPr>
        <w:t>万元，增长</w:t>
      </w:r>
      <w:r>
        <w:rPr>
          <w:rFonts w:ascii="仿宋" w:eastAsia="仿宋" w:hAnsi="仿宋" w:cs="仿宋"/>
          <w:kern w:val="0"/>
          <w:sz w:val="32"/>
          <w:szCs w:val="32"/>
        </w:rPr>
        <w:t>3.7%</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9.</w:t>
      </w:r>
      <w:r w:rsidRPr="00893B29">
        <w:t xml:space="preserve"> </w:t>
      </w:r>
      <w:r w:rsidRPr="00893B29">
        <w:rPr>
          <w:rFonts w:ascii="仿宋" w:eastAsia="仿宋" w:hAnsi="仿宋" w:cs="仿宋" w:hint="eastAsia"/>
          <w:kern w:val="0"/>
          <w:sz w:val="32"/>
          <w:szCs w:val="32"/>
        </w:rPr>
        <w:t>优抚对象医疗</w:t>
      </w:r>
      <w:r>
        <w:rPr>
          <w:rFonts w:ascii="仿宋" w:eastAsia="仿宋" w:hAnsi="仿宋" w:cs="仿宋"/>
          <w:kern w:val="0"/>
          <w:sz w:val="32"/>
          <w:szCs w:val="32"/>
        </w:rPr>
        <w:t>130</w:t>
      </w:r>
      <w:r>
        <w:rPr>
          <w:rFonts w:ascii="仿宋" w:eastAsia="仿宋" w:hAnsi="仿宋" w:cs="仿宋" w:hint="eastAsia"/>
          <w:kern w:val="0"/>
          <w:sz w:val="32"/>
          <w:szCs w:val="32"/>
        </w:rPr>
        <w:t>万元，较预算基数增加</w:t>
      </w:r>
      <w:r>
        <w:rPr>
          <w:rFonts w:ascii="仿宋" w:eastAsia="仿宋" w:hAnsi="仿宋" w:cs="仿宋"/>
          <w:kern w:val="0"/>
          <w:sz w:val="32"/>
          <w:szCs w:val="32"/>
        </w:rPr>
        <w:t>12</w:t>
      </w:r>
      <w:r>
        <w:rPr>
          <w:rFonts w:ascii="仿宋" w:eastAsia="仿宋" w:hAnsi="仿宋" w:cs="仿宋" w:hint="eastAsia"/>
          <w:kern w:val="0"/>
          <w:sz w:val="32"/>
          <w:szCs w:val="32"/>
        </w:rPr>
        <w:t>万元，增长</w:t>
      </w:r>
      <w:r>
        <w:rPr>
          <w:rFonts w:ascii="仿宋" w:eastAsia="仿宋" w:hAnsi="仿宋" w:cs="仿宋"/>
          <w:kern w:val="0"/>
          <w:sz w:val="32"/>
          <w:szCs w:val="32"/>
        </w:rPr>
        <w:t>10.2%</w:t>
      </w:r>
      <w:r>
        <w:rPr>
          <w:rFonts w:ascii="仿宋" w:eastAsia="仿宋" w:hAnsi="仿宋" w:cs="仿宋" w:hint="eastAsia"/>
          <w:kern w:val="0"/>
          <w:sz w:val="32"/>
          <w:szCs w:val="32"/>
        </w:rPr>
        <w:t>，主要原因是上级提前下达指标增加。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10.</w:t>
      </w:r>
      <w:r>
        <w:rPr>
          <w:rFonts w:ascii="仿宋" w:eastAsia="仿宋" w:hAnsi="仿宋" w:cs="仿宋" w:hint="eastAsia"/>
          <w:kern w:val="0"/>
          <w:sz w:val="32"/>
          <w:szCs w:val="32"/>
        </w:rPr>
        <w:t>其他卫生健康支出</w:t>
      </w:r>
      <w:r>
        <w:rPr>
          <w:rFonts w:ascii="仿宋" w:eastAsia="仿宋" w:hAnsi="仿宋" w:cs="仿宋"/>
          <w:kern w:val="0"/>
          <w:sz w:val="32"/>
          <w:szCs w:val="32"/>
        </w:rPr>
        <w:t>10</w:t>
      </w:r>
      <w:r>
        <w:rPr>
          <w:rFonts w:ascii="仿宋" w:eastAsia="仿宋" w:hAnsi="仿宋" w:cs="仿宋" w:hint="eastAsia"/>
          <w:kern w:val="0"/>
          <w:sz w:val="32"/>
          <w:szCs w:val="32"/>
        </w:rPr>
        <w:t>万元，较预算基数减少</w:t>
      </w:r>
      <w:r>
        <w:rPr>
          <w:rFonts w:ascii="仿宋" w:eastAsia="仿宋" w:hAnsi="仿宋" w:cs="仿宋"/>
          <w:kern w:val="0"/>
          <w:sz w:val="32"/>
          <w:szCs w:val="32"/>
        </w:rPr>
        <w:t>173</w:t>
      </w:r>
      <w:r>
        <w:rPr>
          <w:rFonts w:ascii="仿宋" w:eastAsia="仿宋" w:hAnsi="仿宋" w:cs="仿宋" w:hint="eastAsia"/>
          <w:kern w:val="0"/>
          <w:sz w:val="32"/>
          <w:szCs w:val="32"/>
        </w:rPr>
        <w:t>万元，下降</w:t>
      </w:r>
      <w:r>
        <w:rPr>
          <w:rFonts w:ascii="仿宋" w:eastAsia="仿宋" w:hAnsi="仿宋" w:cs="仿宋"/>
          <w:kern w:val="0"/>
          <w:sz w:val="32"/>
          <w:szCs w:val="32"/>
        </w:rPr>
        <w:t>94.5%</w:t>
      </w:r>
      <w:r>
        <w:rPr>
          <w:rFonts w:ascii="仿宋" w:eastAsia="仿宋" w:hAnsi="仿宋" w:cs="仿宋" w:hint="eastAsia"/>
          <w:kern w:val="0"/>
          <w:sz w:val="32"/>
          <w:szCs w:val="32"/>
        </w:rPr>
        <w:t>，主要原因是上级提前下达指标减少。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（九）节能环保支出</w:t>
      </w:r>
      <w:r>
        <w:rPr>
          <w:rFonts w:ascii="仿宋" w:eastAsia="仿宋" w:hAnsi="仿宋" w:cs="仿宋"/>
          <w:kern w:val="0"/>
          <w:sz w:val="32"/>
          <w:szCs w:val="32"/>
        </w:rPr>
        <w:t>2374</w:t>
      </w:r>
      <w:r>
        <w:rPr>
          <w:rFonts w:ascii="仿宋" w:eastAsia="仿宋" w:hAnsi="仿宋" w:cs="仿宋" w:hint="eastAsia"/>
          <w:kern w:val="0"/>
          <w:sz w:val="32"/>
          <w:szCs w:val="32"/>
        </w:rPr>
        <w:t>万元，较预算基数增加</w:t>
      </w:r>
      <w:r>
        <w:rPr>
          <w:rFonts w:ascii="仿宋" w:eastAsia="仿宋" w:hAnsi="仿宋" w:cs="仿宋"/>
          <w:kern w:val="0"/>
          <w:sz w:val="32"/>
          <w:szCs w:val="32"/>
        </w:rPr>
        <w:t>67</w:t>
      </w:r>
      <w:r>
        <w:rPr>
          <w:rFonts w:ascii="仿宋" w:eastAsia="仿宋" w:hAnsi="仿宋" w:cs="仿宋" w:hint="eastAsia"/>
          <w:kern w:val="0"/>
          <w:sz w:val="32"/>
          <w:szCs w:val="32"/>
        </w:rPr>
        <w:t>万元，增长</w:t>
      </w:r>
      <w:r>
        <w:rPr>
          <w:rFonts w:ascii="仿宋" w:eastAsia="仿宋" w:hAnsi="仿宋" w:cs="仿宋"/>
          <w:kern w:val="0"/>
          <w:sz w:val="32"/>
          <w:szCs w:val="32"/>
        </w:rPr>
        <w:t>2.9%</w:t>
      </w:r>
      <w:r>
        <w:rPr>
          <w:rFonts w:ascii="仿宋" w:eastAsia="仿宋" w:hAnsi="仿宋" w:cs="仿宋" w:hint="eastAsia"/>
          <w:kern w:val="0"/>
          <w:sz w:val="32"/>
          <w:szCs w:val="32"/>
        </w:rPr>
        <w:t>，主要是加大环保投入。</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sidRPr="00C601FB">
        <w:t xml:space="preserve"> </w:t>
      </w:r>
      <w:r w:rsidRPr="00C601FB">
        <w:rPr>
          <w:rFonts w:ascii="仿宋" w:eastAsia="仿宋" w:hAnsi="仿宋" w:cs="仿宋" w:hint="eastAsia"/>
          <w:kern w:val="0"/>
          <w:sz w:val="32"/>
          <w:szCs w:val="32"/>
        </w:rPr>
        <w:t>环境保护管理事务</w:t>
      </w:r>
      <w:r>
        <w:rPr>
          <w:rFonts w:ascii="仿宋" w:eastAsia="仿宋" w:hAnsi="仿宋" w:cs="仿宋"/>
          <w:kern w:val="0"/>
          <w:sz w:val="32"/>
          <w:szCs w:val="32"/>
        </w:rPr>
        <w:t>464</w:t>
      </w:r>
      <w:r>
        <w:rPr>
          <w:rFonts w:ascii="仿宋" w:eastAsia="仿宋" w:hAnsi="仿宋" w:cs="仿宋" w:hint="eastAsia"/>
          <w:kern w:val="0"/>
          <w:sz w:val="32"/>
          <w:szCs w:val="32"/>
        </w:rPr>
        <w:t>万元，较预算基数增加</w:t>
      </w:r>
      <w:r>
        <w:rPr>
          <w:rFonts w:ascii="仿宋" w:eastAsia="仿宋" w:hAnsi="仿宋" w:cs="仿宋"/>
          <w:kern w:val="0"/>
          <w:sz w:val="32"/>
          <w:szCs w:val="32"/>
        </w:rPr>
        <w:t>43</w:t>
      </w:r>
      <w:r>
        <w:rPr>
          <w:rFonts w:ascii="仿宋" w:eastAsia="仿宋" w:hAnsi="仿宋" w:cs="仿宋" w:hint="eastAsia"/>
          <w:kern w:val="0"/>
          <w:sz w:val="32"/>
          <w:szCs w:val="32"/>
        </w:rPr>
        <w:t>万元，增长</w:t>
      </w:r>
      <w:r>
        <w:rPr>
          <w:rFonts w:ascii="仿宋" w:eastAsia="仿宋" w:hAnsi="仿宋" w:cs="仿宋"/>
          <w:kern w:val="0"/>
          <w:sz w:val="32"/>
          <w:szCs w:val="32"/>
        </w:rPr>
        <w:t>10.2%</w:t>
      </w:r>
      <w:r>
        <w:rPr>
          <w:rFonts w:ascii="仿宋" w:eastAsia="仿宋" w:hAnsi="仿宋" w:cs="仿宋" w:hint="eastAsia"/>
          <w:kern w:val="0"/>
          <w:sz w:val="32"/>
          <w:szCs w:val="32"/>
        </w:rPr>
        <w:t>，主要原因是人员支出增加。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环境监测与监察</w:t>
      </w:r>
      <w:r>
        <w:rPr>
          <w:rFonts w:ascii="仿宋" w:eastAsia="仿宋" w:hAnsi="仿宋" w:cs="仿宋"/>
          <w:kern w:val="0"/>
          <w:sz w:val="32"/>
          <w:szCs w:val="32"/>
        </w:rPr>
        <w:t>1</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污染防治</w:t>
      </w:r>
      <w:r>
        <w:rPr>
          <w:rFonts w:ascii="仿宋" w:eastAsia="仿宋" w:hAnsi="仿宋" w:cs="仿宋"/>
          <w:kern w:val="0"/>
          <w:sz w:val="32"/>
          <w:szCs w:val="32"/>
        </w:rPr>
        <w:t>119</w:t>
      </w:r>
      <w:r>
        <w:rPr>
          <w:rFonts w:ascii="仿宋" w:eastAsia="仿宋" w:hAnsi="仿宋" w:cs="仿宋" w:hint="eastAsia"/>
          <w:kern w:val="0"/>
          <w:sz w:val="32"/>
          <w:szCs w:val="32"/>
        </w:rPr>
        <w:t>万元，较预算基数增加</w:t>
      </w:r>
      <w:r>
        <w:rPr>
          <w:rFonts w:ascii="仿宋" w:eastAsia="仿宋" w:hAnsi="仿宋" w:cs="仿宋"/>
          <w:kern w:val="0"/>
          <w:sz w:val="32"/>
          <w:szCs w:val="32"/>
        </w:rPr>
        <w:t>19</w:t>
      </w:r>
      <w:r>
        <w:rPr>
          <w:rFonts w:ascii="仿宋" w:eastAsia="仿宋" w:hAnsi="仿宋" w:cs="仿宋" w:hint="eastAsia"/>
          <w:kern w:val="0"/>
          <w:sz w:val="32"/>
          <w:szCs w:val="32"/>
        </w:rPr>
        <w:t>万元，增长</w:t>
      </w:r>
      <w:r>
        <w:rPr>
          <w:rFonts w:ascii="仿宋" w:eastAsia="仿宋" w:hAnsi="仿宋" w:cs="仿宋"/>
          <w:kern w:val="0"/>
          <w:sz w:val="32"/>
          <w:szCs w:val="32"/>
        </w:rPr>
        <w:t>19%</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自然生态保护</w:t>
      </w:r>
      <w:r>
        <w:rPr>
          <w:rFonts w:ascii="仿宋" w:eastAsia="仿宋" w:hAnsi="仿宋" w:cs="仿宋"/>
          <w:kern w:val="0"/>
          <w:sz w:val="32"/>
          <w:szCs w:val="32"/>
        </w:rPr>
        <w:t>1730</w:t>
      </w:r>
      <w:r>
        <w:rPr>
          <w:rFonts w:ascii="仿宋" w:eastAsia="仿宋" w:hAnsi="仿宋" w:cs="仿宋" w:hint="eastAsia"/>
          <w:kern w:val="0"/>
          <w:sz w:val="32"/>
          <w:szCs w:val="32"/>
        </w:rPr>
        <w:t>万元，较预算基数减少</w:t>
      </w:r>
      <w:r>
        <w:rPr>
          <w:rFonts w:ascii="仿宋" w:eastAsia="仿宋" w:hAnsi="仿宋" w:cs="仿宋"/>
          <w:kern w:val="0"/>
          <w:sz w:val="32"/>
          <w:szCs w:val="32"/>
        </w:rPr>
        <w:t>15</w:t>
      </w:r>
      <w:r>
        <w:rPr>
          <w:rFonts w:ascii="仿宋" w:eastAsia="仿宋" w:hAnsi="仿宋" w:cs="仿宋" w:hint="eastAsia"/>
          <w:kern w:val="0"/>
          <w:sz w:val="32"/>
          <w:szCs w:val="32"/>
        </w:rPr>
        <w:t>万元，下降</w:t>
      </w:r>
      <w:r>
        <w:rPr>
          <w:rFonts w:ascii="仿宋" w:eastAsia="仿宋" w:hAnsi="仿宋" w:cs="仿宋"/>
          <w:kern w:val="0"/>
          <w:sz w:val="32"/>
          <w:szCs w:val="32"/>
        </w:rPr>
        <w:t>0.9%</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污染减排</w:t>
      </w:r>
      <w:r>
        <w:rPr>
          <w:rFonts w:ascii="仿宋" w:eastAsia="仿宋" w:hAnsi="仿宋" w:cs="仿宋"/>
          <w:kern w:val="0"/>
          <w:sz w:val="32"/>
          <w:szCs w:val="32"/>
        </w:rPr>
        <w:t>60</w:t>
      </w:r>
      <w:r>
        <w:rPr>
          <w:rFonts w:ascii="仿宋" w:eastAsia="仿宋" w:hAnsi="仿宋" w:cs="仿宋" w:hint="eastAsia"/>
          <w:kern w:val="0"/>
          <w:sz w:val="32"/>
          <w:szCs w:val="32"/>
        </w:rPr>
        <w:t>万元，较预算基数增加</w:t>
      </w:r>
      <w:r>
        <w:rPr>
          <w:rFonts w:ascii="仿宋" w:eastAsia="仿宋" w:hAnsi="仿宋" w:cs="仿宋"/>
          <w:kern w:val="0"/>
          <w:sz w:val="32"/>
          <w:szCs w:val="32"/>
        </w:rPr>
        <w:t>20</w:t>
      </w:r>
      <w:r>
        <w:rPr>
          <w:rFonts w:ascii="仿宋" w:eastAsia="仿宋" w:hAnsi="仿宋" w:cs="仿宋" w:hint="eastAsia"/>
          <w:kern w:val="0"/>
          <w:sz w:val="32"/>
          <w:szCs w:val="32"/>
        </w:rPr>
        <w:t>万元，增长</w:t>
      </w:r>
      <w:r>
        <w:rPr>
          <w:rFonts w:ascii="仿宋" w:eastAsia="仿宋" w:hAnsi="仿宋" w:cs="仿宋"/>
          <w:kern w:val="0"/>
          <w:sz w:val="32"/>
          <w:szCs w:val="32"/>
        </w:rPr>
        <w:t>50%</w:t>
      </w:r>
      <w:r>
        <w:rPr>
          <w:rFonts w:ascii="仿宋" w:eastAsia="仿宋" w:hAnsi="仿宋" w:cs="仿宋" w:hint="eastAsia"/>
          <w:kern w:val="0"/>
          <w:sz w:val="32"/>
          <w:szCs w:val="32"/>
        </w:rPr>
        <w:t>，主要原因是增加</w:t>
      </w:r>
      <w:r w:rsidRPr="00C679CD">
        <w:rPr>
          <w:rFonts w:ascii="仿宋" w:eastAsia="仿宋" w:hAnsi="仿宋" w:cs="仿宋" w:hint="eastAsia"/>
          <w:kern w:val="0"/>
          <w:sz w:val="32"/>
          <w:szCs w:val="32"/>
        </w:rPr>
        <w:t>生态环境质量、重点污染源、污染应急等环境监测</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（十）城乡社区支出</w:t>
      </w:r>
      <w:r>
        <w:rPr>
          <w:rFonts w:ascii="仿宋" w:eastAsia="仿宋" w:hAnsi="仿宋" w:cs="仿宋"/>
          <w:kern w:val="0"/>
          <w:sz w:val="32"/>
          <w:szCs w:val="32"/>
        </w:rPr>
        <w:t>3984</w:t>
      </w:r>
      <w:r>
        <w:rPr>
          <w:rFonts w:ascii="仿宋" w:eastAsia="仿宋" w:hAnsi="仿宋" w:cs="仿宋" w:hint="eastAsia"/>
          <w:kern w:val="0"/>
          <w:sz w:val="32"/>
          <w:szCs w:val="32"/>
        </w:rPr>
        <w:t>万元，较预算基数增加</w:t>
      </w:r>
      <w:r>
        <w:rPr>
          <w:rFonts w:ascii="仿宋" w:eastAsia="仿宋" w:hAnsi="仿宋" w:cs="仿宋"/>
          <w:kern w:val="0"/>
          <w:sz w:val="32"/>
          <w:szCs w:val="32"/>
        </w:rPr>
        <w:t>15</w:t>
      </w:r>
      <w:r>
        <w:rPr>
          <w:rFonts w:ascii="仿宋" w:eastAsia="仿宋" w:hAnsi="仿宋" w:cs="仿宋" w:hint="eastAsia"/>
          <w:kern w:val="0"/>
          <w:sz w:val="32"/>
          <w:szCs w:val="32"/>
        </w:rPr>
        <w:t>万元，增长</w:t>
      </w:r>
      <w:r>
        <w:rPr>
          <w:rFonts w:ascii="仿宋" w:eastAsia="仿宋" w:hAnsi="仿宋" w:cs="仿宋"/>
          <w:kern w:val="0"/>
          <w:sz w:val="32"/>
          <w:szCs w:val="32"/>
        </w:rPr>
        <w:t>0.4%</w:t>
      </w:r>
      <w:r>
        <w:rPr>
          <w:rFonts w:ascii="仿宋" w:eastAsia="仿宋" w:hAnsi="仿宋" w:cs="仿宋" w:hint="eastAsia"/>
          <w:kern w:val="0"/>
          <w:sz w:val="32"/>
          <w:szCs w:val="32"/>
        </w:rPr>
        <w:t>，主要原因是增加</w:t>
      </w:r>
      <w:r w:rsidRPr="003F4D90">
        <w:rPr>
          <w:rFonts w:ascii="仿宋" w:eastAsia="仿宋" w:hAnsi="仿宋" w:cs="仿宋" w:hint="eastAsia"/>
          <w:kern w:val="0"/>
          <w:sz w:val="32"/>
          <w:szCs w:val="32"/>
        </w:rPr>
        <w:t>档案整理扫描及维护</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sidRPr="00C679CD">
        <w:t xml:space="preserve"> </w:t>
      </w:r>
      <w:r w:rsidRPr="00C679CD">
        <w:rPr>
          <w:rFonts w:ascii="仿宋" w:eastAsia="仿宋" w:hAnsi="仿宋" w:cs="仿宋" w:hint="eastAsia"/>
          <w:kern w:val="0"/>
          <w:sz w:val="32"/>
          <w:szCs w:val="32"/>
        </w:rPr>
        <w:t>城乡社区管理事务</w:t>
      </w:r>
      <w:r>
        <w:rPr>
          <w:rFonts w:ascii="仿宋" w:eastAsia="仿宋" w:hAnsi="仿宋" w:cs="仿宋"/>
          <w:kern w:val="0"/>
          <w:sz w:val="32"/>
          <w:szCs w:val="32"/>
        </w:rPr>
        <w:t>3009</w:t>
      </w:r>
      <w:r>
        <w:rPr>
          <w:rFonts w:ascii="仿宋" w:eastAsia="仿宋" w:hAnsi="仿宋" w:cs="仿宋" w:hint="eastAsia"/>
          <w:kern w:val="0"/>
          <w:sz w:val="32"/>
          <w:szCs w:val="32"/>
        </w:rPr>
        <w:t>万元，较预算基数增加</w:t>
      </w:r>
      <w:r>
        <w:rPr>
          <w:rFonts w:ascii="仿宋" w:eastAsia="仿宋" w:hAnsi="仿宋" w:cs="仿宋"/>
          <w:kern w:val="0"/>
          <w:sz w:val="32"/>
          <w:szCs w:val="32"/>
        </w:rPr>
        <w:t>152</w:t>
      </w:r>
      <w:r>
        <w:rPr>
          <w:rFonts w:ascii="仿宋" w:eastAsia="仿宋" w:hAnsi="仿宋" w:cs="仿宋" w:hint="eastAsia"/>
          <w:kern w:val="0"/>
          <w:sz w:val="32"/>
          <w:szCs w:val="32"/>
        </w:rPr>
        <w:t>万元，增长</w:t>
      </w:r>
      <w:r>
        <w:rPr>
          <w:rFonts w:ascii="仿宋" w:eastAsia="仿宋" w:hAnsi="仿宋" w:cs="仿宋"/>
          <w:kern w:val="0"/>
          <w:sz w:val="32"/>
          <w:szCs w:val="32"/>
        </w:rPr>
        <w:t>5.3%</w:t>
      </w:r>
      <w:r>
        <w:rPr>
          <w:rFonts w:ascii="仿宋" w:eastAsia="仿宋" w:hAnsi="仿宋" w:cs="仿宋" w:hint="eastAsia"/>
          <w:kern w:val="0"/>
          <w:sz w:val="32"/>
          <w:szCs w:val="32"/>
        </w:rPr>
        <w:t>，主要原因是增加</w:t>
      </w:r>
      <w:r w:rsidRPr="00413EB2">
        <w:rPr>
          <w:rFonts w:ascii="仿宋" w:eastAsia="仿宋" w:hAnsi="仿宋" w:cs="仿宋" w:hint="eastAsia"/>
          <w:kern w:val="0"/>
          <w:sz w:val="32"/>
          <w:szCs w:val="32"/>
        </w:rPr>
        <w:t>档案整理扫描及维护</w:t>
      </w:r>
      <w:r>
        <w:rPr>
          <w:rFonts w:ascii="仿宋" w:eastAsia="仿宋" w:hAnsi="仿宋" w:cs="仿宋" w:hint="eastAsia"/>
          <w:kern w:val="0"/>
          <w:sz w:val="32"/>
          <w:szCs w:val="32"/>
        </w:rPr>
        <w:t>和房地产市场管理。</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sidRPr="00C679CD">
        <w:t xml:space="preserve"> </w:t>
      </w:r>
      <w:r w:rsidRPr="00C679CD">
        <w:rPr>
          <w:rFonts w:ascii="仿宋" w:eastAsia="仿宋" w:hAnsi="仿宋" w:cs="仿宋" w:hint="eastAsia"/>
          <w:kern w:val="0"/>
          <w:sz w:val="32"/>
          <w:szCs w:val="32"/>
        </w:rPr>
        <w:t>城乡社区环境卫生</w:t>
      </w:r>
      <w:r>
        <w:rPr>
          <w:rFonts w:ascii="仿宋" w:eastAsia="仿宋" w:hAnsi="仿宋" w:cs="仿宋"/>
          <w:kern w:val="0"/>
          <w:sz w:val="32"/>
          <w:szCs w:val="32"/>
        </w:rPr>
        <w:t>940</w:t>
      </w:r>
      <w:r>
        <w:rPr>
          <w:rFonts w:ascii="仿宋" w:eastAsia="仿宋" w:hAnsi="仿宋" w:cs="仿宋" w:hint="eastAsia"/>
          <w:kern w:val="0"/>
          <w:sz w:val="32"/>
          <w:szCs w:val="32"/>
        </w:rPr>
        <w:t>万元，较预算基数减少</w:t>
      </w:r>
      <w:r>
        <w:rPr>
          <w:rFonts w:ascii="仿宋" w:eastAsia="仿宋" w:hAnsi="仿宋" w:cs="仿宋"/>
          <w:kern w:val="0"/>
          <w:sz w:val="32"/>
          <w:szCs w:val="32"/>
        </w:rPr>
        <w:t>172</w:t>
      </w:r>
      <w:r>
        <w:rPr>
          <w:rFonts w:ascii="仿宋" w:eastAsia="仿宋" w:hAnsi="仿宋" w:cs="仿宋" w:hint="eastAsia"/>
          <w:kern w:val="0"/>
          <w:sz w:val="32"/>
          <w:szCs w:val="32"/>
        </w:rPr>
        <w:t>万元，下降</w:t>
      </w:r>
      <w:r>
        <w:rPr>
          <w:rFonts w:ascii="仿宋" w:eastAsia="仿宋" w:hAnsi="仿宋" w:cs="仿宋"/>
          <w:kern w:val="0"/>
          <w:sz w:val="32"/>
          <w:szCs w:val="32"/>
        </w:rPr>
        <w:t>15.5%</w:t>
      </w:r>
      <w:r>
        <w:rPr>
          <w:rFonts w:ascii="仿宋" w:eastAsia="仿宋" w:hAnsi="仿宋" w:cs="仿宋" w:hint="eastAsia"/>
          <w:kern w:val="0"/>
          <w:sz w:val="32"/>
          <w:szCs w:val="32"/>
        </w:rPr>
        <w:t>，主要是减少人居环境整治。</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（十一）</w:t>
      </w:r>
      <w:r w:rsidRPr="00AE0CE4">
        <w:rPr>
          <w:rFonts w:ascii="仿宋" w:eastAsia="仿宋" w:hAnsi="仿宋" w:cs="仿宋" w:hint="eastAsia"/>
          <w:kern w:val="0"/>
          <w:sz w:val="32"/>
          <w:szCs w:val="32"/>
        </w:rPr>
        <w:t>农林水支出</w:t>
      </w:r>
      <w:r>
        <w:rPr>
          <w:rFonts w:ascii="仿宋" w:eastAsia="仿宋" w:hAnsi="仿宋" w:cs="仿宋"/>
          <w:kern w:val="0"/>
          <w:sz w:val="32"/>
          <w:szCs w:val="32"/>
        </w:rPr>
        <w:t>17601</w:t>
      </w:r>
      <w:r>
        <w:rPr>
          <w:rFonts w:ascii="仿宋" w:eastAsia="仿宋" w:hAnsi="仿宋" w:cs="仿宋" w:hint="eastAsia"/>
          <w:kern w:val="0"/>
          <w:sz w:val="32"/>
          <w:szCs w:val="32"/>
        </w:rPr>
        <w:t>万元，较预算基数增加</w:t>
      </w:r>
      <w:r>
        <w:rPr>
          <w:rFonts w:ascii="仿宋" w:eastAsia="仿宋" w:hAnsi="仿宋" w:cs="仿宋"/>
          <w:kern w:val="0"/>
          <w:sz w:val="32"/>
          <w:szCs w:val="32"/>
        </w:rPr>
        <w:t>1267</w:t>
      </w:r>
      <w:r>
        <w:rPr>
          <w:rFonts w:ascii="仿宋" w:eastAsia="仿宋" w:hAnsi="仿宋" w:cs="仿宋" w:hint="eastAsia"/>
          <w:kern w:val="0"/>
          <w:sz w:val="32"/>
          <w:szCs w:val="32"/>
        </w:rPr>
        <w:t>万元，增长</w:t>
      </w:r>
      <w:r>
        <w:rPr>
          <w:rFonts w:ascii="仿宋" w:eastAsia="仿宋" w:hAnsi="仿宋" w:cs="仿宋"/>
          <w:kern w:val="0"/>
          <w:sz w:val="32"/>
          <w:szCs w:val="32"/>
        </w:rPr>
        <w:t>7.8%</w:t>
      </w:r>
      <w:r>
        <w:rPr>
          <w:rFonts w:ascii="仿宋" w:eastAsia="仿宋" w:hAnsi="仿宋" w:cs="仿宋" w:hint="eastAsia"/>
          <w:kern w:val="0"/>
          <w:sz w:val="32"/>
          <w:szCs w:val="32"/>
        </w:rPr>
        <w:t>，主要原因是增加美丽乡村精品村建设及扶贫支出。</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农业支出</w:t>
      </w:r>
      <w:r>
        <w:rPr>
          <w:rFonts w:ascii="仿宋" w:eastAsia="仿宋" w:hAnsi="仿宋" w:cs="仿宋"/>
          <w:kern w:val="0"/>
          <w:sz w:val="32"/>
          <w:szCs w:val="32"/>
        </w:rPr>
        <w:t>6686</w:t>
      </w:r>
      <w:r>
        <w:rPr>
          <w:rFonts w:ascii="仿宋" w:eastAsia="仿宋" w:hAnsi="仿宋" w:cs="仿宋" w:hint="eastAsia"/>
          <w:kern w:val="0"/>
          <w:sz w:val="32"/>
          <w:szCs w:val="32"/>
        </w:rPr>
        <w:t>万元，较预算基数增加</w:t>
      </w:r>
      <w:r>
        <w:rPr>
          <w:rFonts w:ascii="仿宋" w:eastAsia="仿宋" w:hAnsi="仿宋" w:cs="仿宋"/>
          <w:kern w:val="0"/>
          <w:sz w:val="32"/>
          <w:szCs w:val="32"/>
        </w:rPr>
        <w:t>640</w:t>
      </w:r>
      <w:r>
        <w:rPr>
          <w:rFonts w:ascii="仿宋" w:eastAsia="仿宋" w:hAnsi="仿宋" w:cs="仿宋" w:hint="eastAsia"/>
          <w:kern w:val="0"/>
          <w:sz w:val="32"/>
          <w:szCs w:val="32"/>
        </w:rPr>
        <w:t>万元，增长</w:t>
      </w:r>
      <w:r>
        <w:rPr>
          <w:rFonts w:ascii="仿宋" w:eastAsia="仿宋" w:hAnsi="仿宋" w:cs="仿宋"/>
          <w:kern w:val="0"/>
          <w:sz w:val="32"/>
          <w:szCs w:val="32"/>
        </w:rPr>
        <w:t>10.6%</w:t>
      </w:r>
      <w:r>
        <w:rPr>
          <w:rFonts w:ascii="仿宋" w:eastAsia="仿宋" w:hAnsi="仿宋" w:cs="仿宋" w:hint="eastAsia"/>
          <w:kern w:val="0"/>
          <w:sz w:val="32"/>
          <w:szCs w:val="32"/>
        </w:rPr>
        <w:t>，主要原因是美丽乡村精品村建设增加。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林业支出</w:t>
      </w:r>
      <w:r>
        <w:rPr>
          <w:rFonts w:ascii="仿宋" w:eastAsia="仿宋" w:hAnsi="仿宋" w:cs="仿宋"/>
          <w:kern w:val="0"/>
          <w:sz w:val="32"/>
          <w:szCs w:val="32"/>
        </w:rPr>
        <w:t>3754</w:t>
      </w:r>
      <w:r>
        <w:rPr>
          <w:rFonts w:ascii="仿宋" w:eastAsia="仿宋" w:hAnsi="仿宋" w:cs="仿宋" w:hint="eastAsia"/>
          <w:kern w:val="0"/>
          <w:sz w:val="32"/>
          <w:szCs w:val="32"/>
        </w:rPr>
        <w:t>万元，较预算基数增加</w:t>
      </w:r>
      <w:r>
        <w:rPr>
          <w:rFonts w:ascii="仿宋" w:eastAsia="仿宋" w:hAnsi="仿宋" w:cs="仿宋"/>
          <w:kern w:val="0"/>
          <w:sz w:val="32"/>
          <w:szCs w:val="32"/>
        </w:rPr>
        <w:t>61</w:t>
      </w:r>
      <w:r>
        <w:rPr>
          <w:rFonts w:ascii="仿宋" w:eastAsia="仿宋" w:hAnsi="仿宋" w:cs="仿宋" w:hint="eastAsia"/>
          <w:kern w:val="0"/>
          <w:sz w:val="32"/>
          <w:szCs w:val="32"/>
        </w:rPr>
        <w:t>万元，增长</w:t>
      </w:r>
      <w:r>
        <w:rPr>
          <w:rFonts w:ascii="仿宋" w:eastAsia="仿宋" w:hAnsi="仿宋" w:cs="仿宋"/>
          <w:kern w:val="0"/>
          <w:sz w:val="32"/>
          <w:szCs w:val="32"/>
        </w:rPr>
        <w:t>1.7%</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水利支出</w:t>
      </w:r>
      <w:r>
        <w:rPr>
          <w:rFonts w:ascii="仿宋" w:eastAsia="仿宋" w:hAnsi="仿宋" w:cs="仿宋"/>
          <w:kern w:val="0"/>
          <w:sz w:val="32"/>
          <w:szCs w:val="32"/>
        </w:rPr>
        <w:t>2289</w:t>
      </w:r>
      <w:r>
        <w:rPr>
          <w:rFonts w:ascii="仿宋" w:eastAsia="仿宋" w:hAnsi="仿宋" w:cs="仿宋" w:hint="eastAsia"/>
          <w:kern w:val="0"/>
          <w:sz w:val="32"/>
          <w:szCs w:val="32"/>
        </w:rPr>
        <w:t>万元，较预算基数增加</w:t>
      </w:r>
      <w:r>
        <w:rPr>
          <w:rFonts w:ascii="仿宋" w:eastAsia="仿宋" w:hAnsi="仿宋" w:cs="仿宋"/>
          <w:kern w:val="0"/>
          <w:sz w:val="32"/>
          <w:szCs w:val="32"/>
        </w:rPr>
        <w:t>350</w:t>
      </w:r>
      <w:r>
        <w:rPr>
          <w:rFonts w:ascii="仿宋" w:eastAsia="仿宋" w:hAnsi="仿宋" w:cs="仿宋" w:hint="eastAsia"/>
          <w:kern w:val="0"/>
          <w:sz w:val="32"/>
          <w:szCs w:val="32"/>
        </w:rPr>
        <w:t>万元，增长</w:t>
      </w:r>
      <w:r>
        <w:rPr>
          <w:rFonts w:ascii="仿宋" w:eastAsia="仿宋" w:hAnsi="仿宋" w:cs="仿宋"/>
          <w:kern w:val="0"/>
          <w:sz w:val="32"/>
          <w:szCs w:val="32"/>
        </w:rPr>
        <w:t>18.1%</w:t>
      </w:r>
      <w:r>
        <w:rPr>
          <w:rFonts w:ascii="仿宋" w:eastAsia="仿宋" w:hAnsi="仿宋" w:cs="仿宋" w:hint="eastAsia"/>
          <w:kern w:val="0"/>
          <w:sz w:val="32"/>
          <w:szCs w:val="32"/>
        </w:rPr>
        <w:t>，主要原因是安排彭村水库资本金增加。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扶贫</w:t>
      </w:r>
      <w:r>
        <w:rPr>
          <w:rFonts w:ascii="仿宋" w:eastAsia="仿宋" w:hAnsi="仿宋" w:cs="仿宋"/>
          <w:kern w:val="0"/>
          <w:sz w:val="32"/>
          <w:szCs w:val="32"/>
        </w:rPr>
        <w:t>2028</w:t>
      </w:r>
      <w:r>
        <w:rPr>
          <w:rFonts w:ascii="仿宋" w:eastAsia="仿宋" w:hAnsi="仿宋" w:cs="仿宋" w:hint="eastAsia"/>
          <w:kern w:val="0"/>
          <w:sz w:val="32"/>
          <w:szCs w:val="32"/>
        </w:rPr>
        <w:t>万元，较预算基数增加</w:t>
      </w:r>
      <w:r>
        <w:rPr>
          <w:rFonts w:ascii="仿宋" w:eastAsia="仿宋" w:hAnsi="仿宋" w:cs="仿宋"/>
          <w:kern w:val="0"/>
          <w:sz w:val="32"/>
          <w:szCs w:val="32"/>
        </w:rPr>
        <w:t>473</w:t>
      </w:r>
      <w:r>
        <w:rPr>
          <w:rFonts w:ascii="仿宋" w:eastAsia="仿宋" w:hAnsi="仿宋" w:cs="仿宋" w:hint="eastAsia"/>
          <w:kern w:val="0"/>
          <w:sz w:val="32"/>
          <w:szCs w:val="32"/>
        </w:rPr>
        <w:t>万元，增长</w:t>
      </w:r>
      <w:r>
        <w:rPr>
          <w:rFonts w:ascii="仿宋" w:eastAsia="仿宋" w:hAnsi="仿宋" w:cs="仿宋"/>
          <w:kern w:val="0"/>
          <w:sz w:val="32"/>
          <w:szCs w:val="32"/>
        </w:rPr>
        <w:t>30.4%</w:t>
      </w:r>
      <w:r>
        <w:rPr>
          <w:rFonts w:ascii="仿宋" w:eastAsia="仿宋" w:hAnsi="仿宋" w:cs="仿宋" w:hint="eastAsia"/>
          <w:kern w:val="0"/>
          <w:sz w:val="32"/>
          <w:szCs w:val="32"/>
        </w:rPr>
        <w:t>，主要是增加扶贫资金投入。</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农业综合开发</w:t>
      </w:r>
      <w:r>
        <w:rPr>
          <w:rFonts w:ascii="仿宋" w:eastAsia="仿宋" w:hAnsi="仿宋" w:cs="仿宋"/>
          <w:kern w:val="0"/>
          <w:sz w:val="32"/>
          <w:szCs w:val="32"/>
        </w:rPr>
        <w:t>68</w:t>
      </w:r>
      <w:r>
        <w:rPr>
          <w:rFonts w:ascii="仿宋" w:eastAsia="仿宋" w:hAnsi="仿宋" w:cs="仿宋" w:hint="eastAsia"/>
          <w:kern w:val="0"/>
          <w:sz w:val="32"/>
          <w:szCs w:val="32"/>
        </w:rPr>
        <w:t>万元，较预算基数减少</w:t>
      </w:r>
      <w:r>
        <w:rPr>
          <w:rFonts w:ascii="仿宋" w:eastAsia="仿宋" w:hAnsi="仿宋" w:cs="仿宋"/>
          <w:kern w:val="0"/>
          <w:sz w:val="32"/>
          <w:szCs w:val="32"/>
        </w:rPr>
        <w:t>17</w:t>
      </w:r>
      <w:r>
        <w:rPr>
          <w:rFonts w:ascii="仿宋" w:eastAsia="仿宋" w:hAnsi="仿宋" w:cs="仿宋" w:hint="eastAsia"/>
          <w:kern w:val="0"/>
          <w:sz w:val="32"/>
          <w:szCs w:val="32"/>
        </w:rPr>
        <w:t>万元，下降</w:t>
      </w:r>
      <w:r>
        <w:rPr>
          <w:rFonts w:ascii="仿宋" w:eastAsia="仿宋" w:hAnsi="仿宋" w:cs="仿宋"/>
          <w:kern w:val="0"/>
          <w:sz w:val="32"/>
          <w:szCs w:val="32"/>
        </w:rPr>
        <w:t>20%</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农村综合改革</w:t>
      </w:r>
      <w:r>
        <w:rPr>
          <w:rFonts w:ascii="仿宋" w:eastAsia="仿宋" w:hAnsi="仿宋" w:cs="仿宋"/>
          <w:kern w:val="0"/>
          <w:sz w:val="32"/>
          <w:szCs w:val="32"/>
        </w:rPr>
        <w:t>2776</w:t>
      </w:r>
      <w:r>
        <w:rPr>
          <w:rFonts w:ascii="仿宋" w:eastAsia="仿宋" w:hAnsi="仿宋" w:cs="仿宋" w:hint="eastAsia"/>
          <w:kern w:val="0"/>
          <w:sz w:val="32"/>
          <w:szCs w:val="32"/>
        </w:rPr>
        <w:t>万元，较预算基数减少</w:t>
      </w:r>
      <w:r>
        <w:rPr>
          <w:rFonts w:ascii="仿宋" w:eastAsia="仿宋" w:hAnsi="仿宋" w:cs="仿宋"/>
          <w:kern w:val="0"/>
          <w:sz w:val="32"/>
          <w:szCs w:val="32"/>
        </w:rPr>
        <w:t>240</w:t>
      </w:r>
      <w:r>
        <w:rPr>
          <w:rFonts w:ascii="仿宋" w:eastAsia="仿宋" w:hAnsi="仿宋" w:cs="仿宋" w:hint="eastAsia"/>
          <w:kern w:val="0"/>
          <w:sz w:val="32"/>
          <w:szCs w:val="32"/>
        </w:rPr>
        <w:t>万元，下降</w:t>
      </w:r>
      <w:r>
        <w:rPr>
          <w:rFonts w:ascii="仿宋" w:eastAsia="仿宋" w:hAnsi="仿宋" w:cs="仿宋"/>
          <w:kern w:val="0"/>
          <w:sz w:val="32"/>
          <w:szCs w:val="32"/>
        </w:rPr>
        <w:t>8.0%</w:t>
      </w:r>
      <w:r>
        <w:rPr>
          <w:rFonts w:ascii="仿宋" w:eastAsia="仿宋" w:hAnsi="仿宋" w:cs="仿宋" w:hint="eastAsia"/>
          <w:kern w:val="0"/>
          <w:sz w:val="32"/>
          <w:szCs w:val="32"/>
        </w:rPr>
        <w:t>，主要是上级提前下达指标减少。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（十二）交通运输支出</w:t>
      </w:r>
      <w:r>
        <w:rPr>
          <w:rFonts w:ascii="仿宋" w:eastAsia="仿宋" w:hAnsi="仿宋" w:cs="仿宋"/>
          <w:kern w:val="0"/>
          <w:sz w:val="32"/>
          <w:szCs w:val="32"/>
        </w:rPr>
        <w:t>2963</w:t>
      </w:r>
      <w:r>
        <w:rPr>
          <w:rFonts w:ascii="仿宋" w:eastAsia="仿宋" w:hAnsi="仿宋" w:cs="仿宋" w:hint="eastAsia"/>
          <w:kern w:val="0"/>
          <w:sz w:val="32"/>
          <w:szCs w:val="32"/>
        </w:rPr>
        <w:t>万元，较预算基数减少</w:t>
      </w:r>
      <w:r>
        <w:rPr>
          <w:rFonts w:ascii="仿宋" w:eastAsia="仿宋" w:hAnsi="仿宋" w:cs="仿宋"/>
          <w:kern w:val="0"/>
          <w:sz w:val="32"/>
          <w:szCs w:val="32"/>
        </w:rPr>
        <w:t>26</w:t>
      </w:r>
      <w:r>
        <w:rPr>
          <w:rFonts w:ascii="仿宋" w:eastAsia="仿宋" w:hAnsi="仿宋" w:cs="仿宋" w:hint="eastAsia"/>
          <w:kern w:val="0"/>
          <w:sz w:val="32"/>
          <w:szCs w:val="32"/>
        </w:rPr>
        <w:t>万元，下降</w:t>
      </w:r>
      <w:r>
        <w:rPr>
          <w:rFonts w:ascii="仿宋" w:eastAsia="仿宋" w:hAnsi="仿宋" w:cs="仿宋"/>
          <w:kern w:val="0"/>
          <w:sz w:val="32"/>
          <w:szCs w:val="32"/>
        </w:rPr>
        <w:t>0.9%</w:t>
      </w:r>
      <w:r>
        <w:rPr>
          <w:rFonts w:ascii="仿宋" w:eastAsia="仿宋" w:hAnsi="仿宋" w:cs="仿宋" w:hint="eastAsia"/>
          <w:kern w:val="0"/>
          <w:sz w:val="32"/>
          <w:szCs w:val="32"/>
        </w:rPr>
        <w:t>，主要是原因是上级提前下达指标减少。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（十三）资源勘探信息等支出</w:t>
      </w:r>
      <w:r>
        <w:rPr>
          <w:rFonts w:ascii="仿宋" w:eastAsia="仿宋" w:hAnsi="仿宋" w:cs="仿宋"/>
          <w:kern w:val="0"/>
          <w:sz w:val="32"/>
          <w:szCs w:val="32"/>
        </w:rPr>
        <w:t>5790</w:t>
      </w:r>
      <w:r>
        <w:rPr>
          <w:rFonts w:ascii="仿宋" w:eastAsia="仿宋" w:hAnsi="仿宋" w:cs="仿宋" w:hint="eastAsia"/>
          <w:kern w:val="0"/>
          <w:sz w:val="32"/>
          <w:szCs w:val="32"/>
        </w:rPr>
        <w:t>万元，较预算基数减少</w:t>
      </w:r>
      <w:r>
        <w:rPr>
          <w:rFonts w:ascii="仿宋" w:eastAsia="仿宋" w:hAnsi="仿宋" w:cs="仿宋"/>
          <w:kern w:val="0"/>
          <w:sz w:val="32"/>
          <w:szCs w:val="32"/>
        </w:rPr>
        <w:t>47</w:t>
      </w:r>
      <w:r>
        <w:rPr>
          <w:rFonts w:ascii="仿宋" w:eastAsia="仿宋" w:hAnsi="仿宋" w:cs="仿宋" w:hint="eastAsia"/>
          <w:kern w:val="0"/>
          <w:sz w:val="32"/>
          <w:szCs w:val="32"/>
        </w:rPr>
        <w:t>万元，下降</w:t>
      </w:r>
      <w:r>
        <w:rPr>
          <w:rFonts w:ascii="仿宋" w:eastAsia="仿宋" w:hAnsi="仿宋" w:cs="仿宋"/>
          <w:kern w:val="0"/>
          <w:sz w:val="32"/>
          <w:szCs w:val="32"/>
        </w:rPr>
        <w:t>0.8%</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sidRPr="0072060B">
        <w:t xml:space="preserve"> </w:t>
      </w:r>
      <w:r w:rsidRPr="0072060B">
        <w:rPr>
          <w:rFonts w:ascii="仿宋" w:eastAsia="仿宋" w:hAnsi="仿宋" w:cs="仿宋" w:hint="eastAsia"/>
          <w:kern w:val="0"/>
          <w:sz w:val="32"/>
          <w:szCs w:val="32"/>
        </w:rPr>
        <w:t>资源勘探开发</w:t>
      </w:r>
      <w:r>
        <w:rPr>
          <w:rFonts w:ascii="仿宋" w:eastAsia="仿宋" w:hAnsi="仿宋" w:cs="仿宋"/>
          <w:kern w:val="0"/>
          <w:sz w:val="32"/>
          <w:szCs w:val="32"/>
        </w:rPr>
        <w:t>180</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制造业</w:t>
      </w:r>
      <w:r>
        <w:rPr>
          <w:rFonts w:ascii="仿宋" w:eastAsia="仿宋" w:hAnsi="仿宋" w:cs="仿宋"/>
          <w:kern w:val="0"/>
          <w:sz w:val="32"/>
          <w:szCs w:val="32"/>
        </w:rPr>
        <w:t>1302</w:t>
      </w:r>
      <w:r>
        <w:rPr>
          <w:rFonts w:ascii="仿宋" w:eastAsia="仿宋" w:hAnsi="仿宋" w:cs="仿宋" w:hint="eastAsia"/>
          <w:kern w:val="0"/>
          <w:sz w:val="32"/>
          <w:szCs w:val="32"/>
        </w:rPr>
        <w:t>万元，较预算基数减少</w:t>
      </w:r>
      <w:r>
        <w:rPr>
          <w:rFonts w:ascii="仿宋" w:eastAsia="仿宋" w:hAnsi="仿宋" w:cs="仿宋"/>
          <w:kern w:val="0"/>
          <w:sz w:val="32"/>
          <w:szCs w:val="32"/>
        </w:rPr>
        <w:t>110</w:t>
      </w:r>
      <w:r>
        <w:rPr>
          <w:rFonts w:ascii="仿宋" w:eastAsia="仿宋" w:hAnsi="仿宋" w:cs="仿宋" w:hint="eastAsia"/>
          <w:kern w:val="0"/>
          <w:sz w:val="32"/>
          <w:szCs w:val="32"/>
        </w:rPr>
        <w:t>万元，下降</w:t>
      </w:r>
      <w:r>
        <w:rPr>
          <w:rFonts w:ascii="仿宋" w:eastAsia="仿宋" w:hAnsi="仿宋" w:cs="仿宋"/>
          <w:kern w:val="0"/>
          <w:sz w:val="32"/>
          <w:szCs w:val="32"/>
        </w:rPr>
        <w:t>7.8%</w:t>
      </w:r>
      <w:r>
        <w:rPr>
          <w:rFonts w:ascii="仿宋" w:eastAsia="仿宋" w:hAnsi="仿宋" w:cs="仿宋" w:hint="eastAsia"/>
          <w:kern w:val="0"/>
          <w:sz w:val="32"/>
          <w:szCs w:val="32"/>
        </w:rPr>
        <w:t>，主要原因是根据上一年度实际支出情况减少安排补贴智能制造企业支出。</w:t>
      </w:r>
    </w:p>
    <w:p w:rsidR="00B43A49" w:rsidRPr="00F56176"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sidRPr="00F56176">
        <w:rPr>
          <w:rFonts w:ascii="仿宋" w:eastAsia="仿宋" w:hAnsi="仿宋" w:cs="仿宋" w:hint="eastAsia"/>
          <w:kern w:val="0"/>
          <w:sz w:val="32"/>
          <w:szCs w:val="32"/>
        </w:rPr>
        <w:t>支持中小企业发展和管理支出</w:t>
      </w:r>
      <w:r>
        <w:rPr>
          <w:rFonts w:ascii="仿宋" w:eastAsia="仿宋" w:hAnsi="仿宋" w:cs="仿宋"/>
          <w:kern w:val="0"/>
          <w:sz w:val="32"/>
          <w:szCs w:val="32"/>
        </w:rPr>
        <w:t>4308</w:t>
      </w:r>
      <w:r>
        <w:rPr>
          <w:rFonts w:ascii="仿宋" w:eastAsia="仿宋" w:hAnsi="仿宋" w:cs="仿宋" w:hint="eastAsia"/>
          <w:kern w:val="0"/>
          <w:sz w:val="32"/>
          <w:szCs w:val="32"/>
        </w:rPr>
        <w:t>万元，较预算基数增加</w:t>
      </w:r>
      <w:r>
        <w:rPr>
          <w:rFonts w:ascii="仿宋" w:eastAsia="仿宋" w:hAnsi="仿宋" w:cs="仿宋"/>
          <w:kern w:val="0"/>
          <w:sz w:val="32"/>
          <w:szCs w:val="32"/>
        </w:rPr>
        <w:t>63</w:t>
      </w:r>
      <w:r>
        <w:rPr>
          <w:rFonts w:ascii="仿宋" w:eastAsia="仿宋" w:hAnsi="仿宋" w:cs="仿宋" w:hint="eastAsia"/>
          <w:kern w:val="0"/>
          <w:sz w:val="32"/>
          <w:szCs w:val="32"/>
        </w:rPr>
        <w:t>万元，增长</w:t>
      </w:r>
      <w:r>
        <w:rPr>
          <w:rFonts w:ascii="仿宋" w:eastAsia="仿宋" w:hAnsi="仿宋" w:cs="仿宋"/>
          <w:kern w:val="0"/>
          <w:sz w:val="32"/>
          <w:szCs w:val="32"/>
        </w:rPr>
        <w:t>1.5%</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（十四）商业服务业等支出</w:t>
      </w:r>
      <w:r>
        <w:rPr>
          <w:rFonts w:ascii="仿宋" w:eastAsia="仿宋" w:hAnsi="仿宋" w:cs="仿宋"/>
          <w:kern w:val="0"/>
          <w:sz w:val="32"/>
          <w:szCs w:val="32"/>
        </w:rPr>
        <w:t>406</w:t>
      </w:r>
      <w:r>
        <w:rPr>
          <w:rFonts w:ascii="仿宋" w:eastAsia="仿宋" w:hAnsi="仿宋" w:cs="仿宋" w:hint="eastAsia"/>
          <w:kern w:val="0"/>
          <w:sz w:val="32"/>
          <w:szCs w:val="32"/>
        </w:rPr>
        <w:t>万元，较预算基数增加</w:t>
      </w:r>
      <w:r>
        <w:rPr>
          <w:rFonts w:ascii="仿宋" w:eastAsia="仿宋" w:hAnsi="仿宋" w:cs="仿宋"/>
          <w:kern w:val="0"/>
          <w:sz w:val="32"/>
          <w:szCs w:val="32"/>
        </w:rPr>
        <w:t>15</w:t>
      </w:r>
      <w:r>
        <w:rPr>
          <w:rFonts w:ascii="仿宋" w:eastAsia="仿宋" w:hAnsi="仿宋" w:cs="仿宋" w:hint="eastAsia"/>
          <w:kern w:val="0"/>
          <w:sz w:val="32"/>
          <w:szCs w:val="32"/>
        </w:rPr>
        <w:t>万元，增长</w:t>
      </w:r>
      <w:r>
        <w:rPr>
          <w:rFonts w:ascii="仿宋" w:eastAsia="仿宋" w:hAnsi="仿宋" w:cs="仿宋"/>
          <w:kern w:val="0"/>
          <w:sz w:val="32"/>
          <w:szCs w:val="32"/>
        </w:rPr>
        <w:t>3.8%</w:t>
      </w:r>
      <w:r>
        <w:rPr>
          <w:rFonts w:ascii="仿宋" w:eastAsia="仿宋" w:hAnsi="仿宋" w:cs="仿宋" w:hint="eastAsia"/>
          <w:kern w:val="0"/>
          <w:sz w:val="32"/>
          <w:szCs w:val="32"/>
        </w:rPr>
        <w:t>，主要原因是人员支出增加。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（十五）自然资源</w:t>
      </w:r>
      <w:r w:rsidRPr="00943210">
        <w:rPr>
          <w:rFonts w:ascii="仿宋" w:eastAsia="仿宋" w:hAnsi="仿宋" w:cs="仿宋" w:hint="eastAsia"/>
          <w:kern w:val="0"/>
          <w:sz w:val="32"/>
          <w:szCs w:val="32"/>
        </w:rPr>
        <w:t>海洋气象等支出</w:t>
      </w:r>
      <w:r>
        <w:rPr>
          <w:rFonts w:ascii="仿宋" w:eastAsia="仿宋" w:hAnsi="仿宋" w:cs="仿宋"/>
          <w:kern w:val="0"/>
          <w:sz w:val="32"/>
          <w:szCs w:val="32"/>
        </w:rPr>
        <w:t>1480</w:t>
      </w:r>
      <w:r>
        <w:rPr>
          <w:rFonts w:ascii="仿宋" w:eastAsia="仿宋" w:hAnsi="仿宋" w:cs="仿宋" w:hint="eastAsia"/>
          <w:kern w:val="0"/>
          <w:sz w:val="32"/>
          <w:szCs w:val="32"/>
        </w:rPr>
        <w:t>万元，较预算基数增加</w:t>
      </w:r>
      <w:r>
        <w:rPr>
          <w:rFonts w:ascii="仿宋" w:eastAsia="仿宋" w:hAnsi="仿宋" w:cs="仿宋"/>
          <w:kern w:val="0"/>
          <w:sz w:val="32"/>
          <w:szCs w:val="32"/>
        </w:rPr>
        <w:t>3</w:t>
      </w:r>
      <w:r>
        <w:rPr>
          <w:rFonts w:ascii="仿宋" w:eastAsia="仿宋" w:hAnsi="仿宋" w:cs="仿宋" w:hint="eastAsia"/>
          <w:kern w:val="0"/>
          <w:sz w:val="32"/>
          <w:szCs w:val="32"/>
        </w:rPr>
        <w:t>万元，增长</w:t>
      </w:r>
      <w:r>
        <w:rPr>
          <w:rFonts w:ascii="仿宋" w:eastAsia="仿宋" w:hAnsi="仿宋" w:cs="仿宋"/>
          <w:kern w:val="0"/>
          <w:sz w:val="32"/>
          <w:szCs w:val="32"/>
        </w:rPr>
        <w:t>0.2%</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自然资源事务</w:t>
      </w:r>
      <w:r>
        <w:rPr>
          <w:rFonts w:ascii="仿宋" w:eastAsia="仿宋" w:hAnsi="仿宋" w:cs="仿宋"/>
          <w:kern w:val="0"/>
          <w:sz w:val="32"/>
          <w:szCs w:val="32"/>
        </w:rPr>
        <w:t>1346</w:t>
      </w:r>
      <w:r>
        <w:rPr>
          <w:rFonts w:ascii="仿宋" w:eastAsia="仿宋" w:hAnsi="仿宋" w:cs="仿宋" w:hint="eastAsia"/>
          <w:kern w:val="0"/>
          <w:sz w:val="32"/>
          <w:szCs w:val="32"/>
        </w:rPr>
        <w:t>万元，较预算基数减少</w:t>
      </w:r>
      <w:r>
        <w:rPr>
          <w:rFonts w:ascii="仿宋" w:eastAsia="仿宋" w:hAnsi="仿宋" w:cs="仿宋"/>
          <w:kern w:val="0"/>
          <w:sz w:val="32"/>
          <w:szCs w:val="32"/>
        </w:rPr>
        <w:t>4</w:t>
      </w:r>
      <w:r>
        <w:rPr>
          <w:rFonts w:ascii="仿宋" w:eastAsia="仿宋" w:hAnsi="仿宋" w:cs="仿宋" w:hint="eastAsia"/>
          <w:kern w:val="0"/>
          <w:sz w:val="32"/>
          <w:szCs w:val="32"/>
        </w:rPr>
        <w:t>万元，下降</w:t>
      </w:r>
      <w:r>
        <w:rPr>
          <w:rFonts w:ascii="仿宋" w:eastAsia="仿宋" w:hAnsi="仿宋" w:cs="仿宋"/>
          <w:kern w:val="0"/>
          <w:sz w:val="32"/>
          <w:szCs w:val="32"/>
        </w:rPr>
        <w:t>0.3%</w:t>
      </w:r>
      <w:r>
        <w:rPr>
          <w:rFonts w:ascii="仿宋" w:eastAsia="仿宋" w:hAnsi="仿宋" w:cs="仿宋" w:hint="eastAsia"/>
          <w:kern w:val="0"/>
          <w:sz w:val="32"/>
          <w:szCs w:val="32"/>
        </w:rPr>
        <w:t>，主要原因是人员支出减少。</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气</w:t>
      </w:r>
      <w:r w:rsidRPr="00E731ED">
        <w:rPr>
          <w:rFonts w:ascii="仿宋" w:eastAsia="仿宋" w:hAnsi="仿宋" w:cs="仿宋" w:hint="eastAsia"/>
          <w:kern w:val="0"/>
          <w:sz w:val="32"/>
          <w:szCs w:val="32"/>
        </w:rPr>
        <w:t>象事务</w:t>
      </w:r>
      <w:r>
        <w:rPr>
          <w:rFonts w:ascii="仿宋" w:eastAsia="仿宋" w:hAnsi="仿宋" w:cs="仿宋"/>
          <w:kern w:val="0"/>
          <w:sz w:val="32"/>
          <w:szCs w:val="32"/>
        </w:rPr>
        <w:t>137</w:t>
      </w:r>
      <w:r>
        <w:rPr>
          <w:rFonts w:ascii="仿宋" w:eastAsia="仿宋" w:hAnsi="仿宋" w:cs="仿宋" w:hint="eastAsia"/>
          <w:kern w:val="0"/>
          <w:sz w:val="32"/>
          <w:szCs w:val="32"/>
        </w:rPr>
        <w:t>万元，较预算基数增加</w:t>
      </w:r>
      <w:r>
        <w:rPr>
          <w:rFonts w:ascii="仿宋" w:eastAsia="仿宋" w:hAnsi="仿宋" w:cs="仿宋"/>
          <w:kern w:val="0"/>
          <w:sz w:val="32"/>
          <w:szCs w:val="32"/>
        </w:rPr>
        <w:t>7</w:t>
      </w:r>
      <w:r>
        <w:rPr>
          <w:rFonts w:ascii="仿宋" w:eastAsia="仿宋" w:hAnsi="仿宋" w:cs="仿宋" w:hint="eastAsia"/>
          <w:kern w:val="0"/>
          <w:sz w:val="32"/>
          <w:szCs w:val="32"/>
        </w:rPr>
        <w:t>万元，增长</w:t>
      </w:r>
      <w:r>
        <w:rPr>
          <w:rFonts w:ascii="仿宋" w:eastAsia="仿宋" w:hAnsi="仿宋" w:cs="仿宋"/>
          <w:kern w:val="0"/>
          <w:sz w:val="32"/>
          <w:szCs w:val="32"/>
        </w:rPr>
        <w:t>5.4%</w:t>
      </w:r>
      <w:r>
        <w:rPr>
          <w:rFonts w:ascii="仿宋" w:eastAsia="仿宋" w:hAnsi="仿宋" w:cs="仿宋" w:hint="eastAsia"/>
          <w:kern w:val="0"/>
          <w:sz w:val="32"/>
          <w:szCs w:val="32"/>
        </w:rPr>
        <w:t>主要原因是增加车辆购置。</w:t>
      </w:r>
    </w:p>
    <w:p w:rsidR="00B43A49" w:rsidRPr="00E731ED"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（十六）</w:t>
      </w:r>
      <w:r w:rsidRPr="00E731ED">
        <w:rPr>
          <w:rFonts w:ascii="仿宋" w:eastAsia="仿宋" w:hAnsi="仿宋" w:cs="仿宋" w:hint="eastAsia"/>
          <w:kern w:val="0"/>
          <w:sz w:val="32"/>
          <w:szCs w:val="32"/>
        </w:rPr>
        <w:t>粮油物资储备支出</w:t>
      </w:r>
      <w:r>
        <w:rPr>
          <w:rFonts w:ascii="仿宋" w:eastAsia="仿宋" w:hAnsi="仿宋" w:cs="仿宋"/>
          <w:kern w:val="0"/>
          <w:sz w:val="32"/>
          <w:szCs w:val="32"/>
        </w:rPr>
        <w:t>2352</w:t>
      </w:r>
      <w:r>
        <w:rPr>
          <w:rFonts w:ascii="仿宋" w:eastAsia="仿宋" w:hAnsi="仿宋" w:cs="仿宋" w:hint="eastAsia"/>
          <w:kern w:val="0"/>
          <w:sz w:val="32"/>
          <w:szCs w:val="32"/>
        </w:rPr>
        <w:t>万元，较预算基数增加</w:t>
      </w:r>
      <w:r>
        <w:rPr>
          <w:rFonts w:ascii="仿宋" w:eastAsia="仿宋" w:hAnsi="仿宋" w:cs="仿宋"/>
          <w:kern w:val="0"/>
          <w:sz w:val="32"/>
          <w:szCs w:val="32"/>
        </w:rPr>
        <w:t>3</w:t>
      </w:r>
      <w:r>
        <w:rPr>
          <w:rFonts w:ascii="仿宋" w:eastAsia="仿宋" w:hAnsi="仿宋" w:cs="仿宋" w:hint="eastAsia"/>
          <w:kern w:val="0"/>
          <w:sz w:val="32"/>
          <w:szCs w:val="32"/>
        </w:rPr>
        <w:t>万元，增长</w:t>
      </w:r>
      <w:r>
        <w:rPr>
          <w:rFonts w:ascii="仿宋" w:eastAsia="仿宋" w:hAnsi="仿宋" w:cs="仿宋"/>
          <w:kern w:val="0"/>
          <w:sz w:val="32"/>
          <w:szCs w:val="32"/>
        </w:rPr>
        <w:t>0.1%</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粮油事务</w:t>
      </w:r>
      <w:r>
        <w:rPr>
          <w:rFonts w:ascii="仿宋" w:eastAsia="仿宋" w:hAnsi="仿宋" w:cs="仿宋"/>
          <w:kern w:val="0"/>
          <w:sz w:val="32"/>
          <w:szCs w:val="32"/>
        </w:rPr>
        <w:t>1752</w:t>
      </w:r>
      <w:r>
        <w:rPr>
          <w:rFonts w:ascii="仿宋" w:eastAsia="仿宋" w:hAnsi="仿宋" w:cs="仿宋" w:hint="eastAsia"/>
          <w:kern w:val="0"/>
          <w:sz w:val="32"/>
          <w:szCs w:val="32"/>
        </w:rPr>
        <w:t>万元，较预算基数增加</w:t>
      </w:r>
      <w:r>
        <w:rPr>
          <w:rFonts w:ascii="仿宋" w:eastAsia="仿宋" w:hAnsi="仿宋" w:cs="仿宋"/>
          <w:kern w:val="0"/>
          <w:sz w:val="32"/>
          <w:szCs w:val="32"/>
        </w:rPr>
        <w:t>23</w:t>
      </w:r>
      <w:r>
        <w:rPr>
          <w:rFonts w:ascii="仿宋" w:eastAsia="仿宋" w:hAnsi="仿宋" w:cs="仿宋" w:hint="eastAsia"/>
          <w:kern w:val="0"/>
          <w:sz w:val="32"/>
          <w:szCs w:val="32"/>
        </w:rPr>
        <w:t>万元，增长</w:t>
      </w:r>
      <w:r>
        <w:rPr>
          <w:rFonts w:ascii="仿宋" w:eastAsia="仿宋" w:hAnsi="仿宋" w:cs="仿宋"/>
          <w:kern w:val="0"/>
          <w:sz w:val="32"/>
          <w:szCs w:val="32"/>
        </w:rPr>
        <w:t>1.3%</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sidRPr="00E731ED">
        <w:t xml:space="preserve"> </w:t>
      </w:r>
      <w:r w:rsidRPr="00E731ED">
        <w:rPr>
          <w:rFonts w:ascii="仿宋" w:eastAsia="仿宋" w:hAnsi="仿宋" w:cs="仿宋" w:hint="eastAsia"/>
          <w:kern w:val="0"/>
          <w:sz w:val="32"/>
          <w:szCs w:val="32"/>
        </w:rPr>
        <w:t>粮油储备</w:t>
      </w:r>
      <w:r>
        <w:rPr>
          <w:rFonts w:ascii="仿宋" w:eastAsia="仿宋" w:hAnsi="仿宋" w:cs="仿宋"/>
          <w:kern w:val="0"/>
          <w:sz w:val="32"/>
          <w:szCs w:val="32"/>
        </w:rPr>
        <w:t>600</w:t>
      </w:r>
      <w:r>
        <w:rPr>
          <w:rFonts w:ascii="仿宋" w:eastAsia="仿宋" w:hAnsi="仿宋" w:cs="仿宋" w:hint="eastAsia"/>
          <w:kern w:val="0"/>
          <w:sz w:val="32"/>
          <w:szCs w:val="32"/>
        </w:rPr>
        <w:t>万元，较预算基数减少</w:t>
      </w:r>
      <w:r>
        <w:rPr>
          <w:rFonts w:ascii="仿宋" w:eastAsia="仿宋" w:hAnsi="仿宋" w:cs="仿宋"/>
          <w:kern w:val="0"/>
          <w:sz w:val="32"/>
          <w:szCs w:val="32"/>
        </w:rPr>
        <w:t>20</w:t>
      </w:r>
      <w:r>
        <w:rPr>
          <w:rFonts w:ascii="仿宋" w:eastAsia="仿宋" w:hAnsi="仿宋" w:cs="仿宋" w:hint="eastAsia"/>
          <w:kern w:val="0"/>
          <w:sz w:val="32"/>
          <w:szCs w:val="32"/>
        </w:rPr>
        <w:t>万元，下降</w:t>
      </w:r>
      <w:r>
        <w:rPr>
          <w:rFonts w:ascii="仿宋" w:eastAsia="仿宋" w:hAnsi="仿宋" w:cs="仿宋"/>
          <w:kern w:val="0"/>
          <w:sz w:val="32"/>
          <w:szCs w:val="32"/>
        </w:rPr>
        <w:t>3.2%</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（十七）灾害防治及应急管理支出</w:t>
      </w:r>
      <w:r>
        <w:rPr>
          <w:rFonts w:ascii="仿宋" w:eastAsia="仿宋" w:hAnsi="仿宋" w:cs="仿宋"/>
          <w:kern w:val="0"/>
          <w:sz w:val="32"/>
          <w:szCs w:val="32"/>
        </w:rPr>
        <w:t>2787</w:t>
      </w:r>
      <w:r>
        <w:rPr>
          <w:rFonts w:ascii="仿宋" w:eastAsia="仿宋" w:hAnsi="仿宋" w:cs="仿宋" w:hint="eastAsia"/>
          <w:kern w:val="0"/>
          <w:sz w:val="32"/>
          <w:szCs w:val="32"/>
        </w:rPr>
        <w:t>万元，较预算基数增长</w:t>
      </w:r>
      <w:r>
        <w:rPr>
          <w:rFonts w:ascii="仿宋" w:eastAsia="仿宋" w:hAnsi="仿宋" w:cs="仿宋"/>
          <w:kern w:val="0"/>
          <w:sz w:val="32"/>
          <w:szCs w:val="32"/>
        </w:rPr>
        <w:t>272</w:t>
      </w:r>
      <w:r>
        <w:rPr>
          <w:rFonts w:ascii="仿宋" w:eastAsia="仿宋" w:hAnsi="仿宋" w:cs="仿宋" w:hint="eastAsia"/>
          <w:kern w:val="0"/>
          <w:sz w:val="32"/>
          <w:szCs w:val="32"/>
        </w:rPr>
        <w:t>万元，增长</w:t>
      </w:r>
      <w:r>
        <w:rPr>
          <w:rFonts w:ascii="仿宋" w:eastAsia="仿宋" w:hAnsi="仿宋" w:cs="仿宋"/>
          <w:kern w:val="0"/>
          <w:sz w:val="32"/>
          <w:szCs w:val="32"/>
        </w:rPr>
        <w:t>10.8%</w:t>
      </w:r>
      <w:r>
        <w:rPr>
          <w:rFonts w:ascii="仿宋" w:eastAsia="仿宋" w:hAnsi="仿宋" w:cs="仿宋" w:hint="eastAsia"/>
          <w:kern w:val="0"/>
          <w:sz w:val="32"/>
          <w:szCs w:val="32"/>
        </w:rPr>
        <w:t>，主要原因是增加高层消防车购置及</w:t>
      </w:r>
      <w:r w:rsidRPr="005D3CE8">
        <w:rPr>
          <w:rFonts w:ascii="仿宋" w:eastAsia="仿宋" w:hAnsi="仿宋" w:cs="仿宋" w:hint="eastAsia"/>
          <w:kern w:val="0"/>
          <w:sz w:val="32"/>
          <w:szCs w:val="32"/>
        </w:rPr>
        <w:t>安全生产风险分级管控经费</w:t>
      </w:r>
      <w:r>
        <w:rPr>
          <w:rFonts w:ascii="仿宋" w:eastAsia="仿宋" w:hAnsi="仿宋" w:cs="仿宋" w:hint="eastAsia"/>
          <w:kern w:val="0"/>
          <w:sz w:val="32"/>
          <w:szCs w:val="32"/>
        </w:rPr>
        <w:t>。</w:t>
      </w:r>
    </w:p>
    <w:p w:rsidR="00B43A49" w:rsidRPr="005D3CE8"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应急管理事务</w:t>
      </w:r>
      <w:r>
        <w:rPr>
          <w:rFonts w:ascii="仿宋" w:eastAsia="仿宋" w:hAnsi="仿宋" w:cs="仿宋"/>
          <w:kern w:val="0"/>
          <w:sz w:val="32"/>
          <w:szCs w:val="32"/>
        </w:rPr>
        <w:t>512</w:t>
      </w:r>
      <w:r>
        <w:rPr>
          <w:rFonts w:ascii="仿宋" w:eastAsia="仿宋" w:hAnsi="仿宋" w:cs="仿宋" w:hint="eastAsia"/>
          <w:kern w:val="0"/>
          <w:sz w:val="32"/>
          <w:szCs w:val="32"/>
        </w:rPr>
        <w:t>万元，较预算基数增加</w:t>
      </w:r>
      <w:r>
        <w:rPr>
          <w:rFonts w:ascii="仿宋" w:eastAsia="仿宋" w:hAnsi="仿宋" w:cs="仿宋"/>
          <w:kern w:val="0"/>
          <w:sz w:val="32"/>
          <w:szCs w:val="32"/>
        </w:rPr>
        <w:t>114</w:t>
      </w:r>
      <w:r>
        <w:rPr>
          <w:rFonts w:ascii="仿宋" w:eastAsia="仿宋" w:hAnsi="仿宋" w:cs="仿宋" w:hint="eastAsia"/>
          <w:kern w:val="0"/>
          <w:sz w:val="32"/>
          <w:szCs w:val="32"/>
        </w:rPr>
        <w:t>万元，增长</w:t>
      </w:r>
      <w:r>
        <w:rPr>
          <w:rFonts w:ascii="仿宋" w:eastAsia="仿宋" w:hAnsi="仿宋" w:cs="仿宋"/>
          <w:kern w:val="0"/>
          <w:sz w:val="32"/>
          <w:szCs w:val="32"/>
        </w:rPr>
        <w:t>28.6%</w:t>
      </w:r>
      <w:r>
        <w:rPr>
          <w:rFonts w:ascii="仿宋" w:eastAsia="仿宋" w:hAnsi="仿宋" w:cs="仿宋" w:hint="eastAsia"/>
          <w:kern w:val="0"/>
          <w:sz w:val="32"/>
          <w:szCs w:val="32"/>
        </w:rPr>
        <w:t>，主要原因是</w:t>
      </w:r>
      <w:r w:rsidRPr="005D3CE8">
        <w:rPr>
          <w:rFonts w:ascii="仿宋" w:eastAsia="仿宋" w:hAnsi="仿宋" w:cs="仿宋" w:hint="eastAsia"/>
          <w:kern w:val="0"/>
          <w:sz w:val="32"/>
          <w:szCs w:val="32"/>
        </w:rPr>
        <w:t>安全生产风险分级管控经费</w:t>
      </w:r>
      <w:r>
        <w:rPr>
          <w:rFonts w:ascii="仿宋" w:eastAsia="仿宋" w:hAnsi="仿宋" w:cs="仿宋" w:hint="eastAsia"/>
          <w:kern w:val="0"/>
          <w:sz w:val="32"/>
          <w:szCs w:val="32"/>
        </w:rPr>
        <w:t>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消防事务</w:t>
      </w:r>
      <w:r>
        <w:rPr>
          <w:rFonts w:ascii="仿宋" w:eastAsia="仿宋" w:hAnsi="仿宋" w:cs="仿宋"/>
          <w:kern w:val="0"/>
          <w:sz w:val="32"/>
          <w:szCs w:val="32"/>
        </w:rPr>
        <w:t>1670</w:t>
      </w:r>
      <w:r>
        <w:rPr>
          <w:rFonts w:ascii="仿宋" w:eastAsia="仿宋" w:hAnsi="仿宋" w:cs="仿宋" w:hint="eastAsia"/>
          <w:kern w:val="0"/>
          <w:sz w:val="32"/>
          <w:szCs w:val="32"/>
        </w:rPr>
        <w:t>万元，较预算基数增加</w:t>
      </w:r>
      <w:r>
        <w:rPr>
          <w:rFonts w:ascii="仿宋" w:eastAsia="仿宋" w:hAnsi="仿宋" w:cs="仿宋"/>
          <w:kern w:val="0"/>
          <w:sz w:val="32"/>
          <w:szCs w:val="32"/>
        </w:rPr>
        <w:t>102</w:t>
      </w:r>
      <w:r>
        <w:rPr>
          <w:rFonts w:ascii="仿宋" w:eastAsia="仿宋" w:hAnsi="仿宋" w:cs="仿宋" w:hint="eastAsia"/>
          <w:kern w:val="0"/>
          <w:sz w:val="32"/>
          <w:szCs w:val="32"/>
        </w:rPr>
        <w:t>万元，增长</w:t>
      </w:r>
      <w:r>
        <w:rPr>
          <w:rFonts w:ascii="仿宋" w:eastAsia="仿宋" w:hAnsi="仿宋" w:cs="仿宋"/>
          <w:kern w:val="0"/>
          <w:sz w:val="32"/>
          <w:szCs w:val="32"/>
        </w:rPr>
        <w:t>6.5%</w:t>
      </w:r>
      <w:r>
        <w:rPr>
          <w:rFonts w:ascii="仿宋" w:eastAsia="仿宋" w:hAnsi="仿宋" w:cs="仿宋" w:hint="eastAsia"/>
          <w:kern w:val="0"/>
          <w:sz w:val="32"/>
          <w:szCs w:val="32"/>
        </w:rPr>
        <w:t>，主要原因是购置高层消防车增加。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煤矿安全</w:t>
      </w:r>
      <w:r>
        <w:rPr>
          <w:rFonts w:ascii="仿宋" w:eastAsia="仿宋" w:hAnsi="仿宋" w:cs="仿宋"/>
          <w:kern w:val="0"/>
          <w:sz w:val="32"/>
          <w:szCs w:val="32"/>
        </w:rPr>
        <w:t>103</w:t>
      </w:r>
      <w:r>
        <w:rPr>
          <w:rFonts w:ascii="仿宋" w:eastAsia="仿宋" w:hAnsi="仿宋" w:cs="仿宋" w:hint="eastAsia"/>
          <w:kern w:val="0"/>
          <w:sz w:val="32"/>
          <w:szCs w:val="32"/>
        </w:rPr>
        <w:t>万元，较预算基数增加</w:t>
      </w:r>
      <w:r>
        <w:rPr>
          <w:rFonts w:ascii="仿宋" w:eastAsia="仿宋" w:hAnsi="仿宋" w:cs="仿宋"/>
          <w:kern w:val="0"/>
          <w:sz w:val="32"/>
          <w:szCs w:val="32"/>
        </w:rPr>
        <w:t>1</w:t>
      </w:r>
      <w:r>
        <w:rPr>
          <w:rFonts w:ascii="仿宋" w:eastAsia="仿宋" w:hAnsi="仿宋" w:cs="仿宋" w:hint="eastAsia"/>
          <w:kern w:val="0"/>
          <w:sz w:val="32"/>
          <w:szCs w:val="32"/>
        </w:rPr>
        <w:t>万元，增长</w:t>
      </w:r>
      <w:r>
        <w:rPr>
          <w:rFonts w:ascii="仿宋" w:eastAsia="仿宋" w:hAnsi="仿宋" w:cs="仿宋"/>
          <w:kern w:val="0"/>
          <w:sz w:val="32"/>
          <w:szCs w:val="32"/>
        </w:rPr>
        <w:t>1%</w:t>
      </w:r>
      <w:r>
        <w:rPr>
          <w:rFonts w:ascii="仿宋" w:eastAsia="仿宋" w:hAnsi="仿宋" w:cs="仿宋" w:hint="eastAsia"/>
          <w:kern w:val="0"/>
          <w:sz w:val="32"/>
          <w:szCs w:val="32"/>
        </w:rPr>
        <w:t>。</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地震事务</w:t>
      </w:r>
      <w:r>
        <w:rPr>
          <w:rFonts w:ascii="仿宋" w:eastAsia="仿宋" w:hAnsi="仿宋" w:cs="仿宋"/>
          <w:kern w:val="0"/>
          <w:sz w:val="32"/>
          <w:szCs w:val="32"/>
        </w:rPr>
        <w:t>176</w:t>
      </w:r>
      <w:r>
        <w:rPr>
          <w:rFonts w:ascii="仿宋" w:eastAsia="仿宋" w:hAnsi="仿宋" w:cs="仿宋" w:hint="eastAsia"/>
          <w:kern w:val="0"/>
          <w:sz w:val="32"/>
          <w:szCs w:val="32"/>
        </w:rPr>
        <w:t>万元，较预算基数增加</w:t>
      </w:r>
      <w:r>
        <w:rPr>
          <w:rFonts w:ascii="仿宋" w:eastAsia="仿宋" w:hAnsi="仿宋" w:cs="仿宋"/>
          <w:kern w:val="0"/>
          <w:sz w:val="32"/>
          <w:szCs w:val="32"/>
        </w:rPr>
        <w:t>55</w:t>
      </w:r>
      <w:r>
        <w:rPr>
          <w:rFonts w:ascii="仿宋" w:eastAsia="仿宋" w:hAnsi="仿宋" w:cs="仿宋" w:hint="eastAsia"/>
          <w:kern w:val="0"/>
          <w:sz w:val="32"/>
          <w:szCs w:val="32"/>
        </w:rPr>
        <w:t>万元，增长</w:t>
      </w:r>
      <w:r>
        <w:rPr>
          <w:rFonts w:ascii="仿宋" w:eastAsia="仿宋" w:hAnsi="仿宋" w:cs="仿宋"/>
          <w:kern w:val="0"/>
          <w:sz w:val="32"/>
          <w:szCs w:val="32"/>
        </w:rPr>
        <w:t>45.5%</w:t>
      </w:r>
      <w:r>
        <w:rPr>
          <w:rFonts w:ascii="仿宋" w:eastAsia="仿宋" w:hAnsi="仿宋" w:cs="仿宋" w:hint="eastAsia"/>
          <w:kern w:val="0"/>
          <w:sz w:val="32"/>
          <w:szCs w:val="32"/>
        </w:rPr>
        <w:t>，主要原因是</w:t>
      </w:r>
      <w:r w:rsidRPr="005D3CE8">
        <w:rPr>
          <w:rFonts w:ascii="仿宋" w:eastAsia="仿宋" w:hAnsi="仿宋" w:cs="仿宋" w:hint="eastAsia"/>
          <w:kern w:val="0"/>
          <w:sz w:val="32"/>
          <w:szCs w:val="32"/>
        </w:rPr>
        <w:t>地震应急救援避难场所建设</w:t>
      </w:r>
      <w:r>
        <w:rPr>
          <w:rFonts w:ascii="仿宋" w:eastAsia="仿宋" w:hAnsi="仿宋" w:cs="仿宋" w:hint="eastAsia"/>
          <w:kern w:val="0"/>
          <w:sz w:val="32"/>
          <w:szCs w:val="32"/>
        </w:rPr>
        <w:t>增加。</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自然灾害防治</w:t>
      </w:r>
      <w:r>
        <w:rPr>
          <w:rFonts w:ascii="仿宋" w:eastAsia="仿宋" w:hAnsi="仿宋" w:cs="仿宋"/>
          <w:kern w:val="0"/>
          <w:sz w:val="32"/>
          <w:szCs w:val="32"/>
        </w:rPr>
        <w:t>100</w:t>
      </w:r>
      <w:r>
        <w:rPr>
          <w:rFonts w:ascii="仿宋" w:eastAsia="仿宋" w:hAnsi="仿宋" w:cs="仿宋" w:hint="eastAsia"/>
          <w:kern w:val="0"/>
          <w:sz w:val="32"/>
          <w:szCs w:val="32"/>
        </w:rPr>
        <w:t>万元，与预算基数持平。</w:t>
      </w:r>
    </w:p>
    <w:p w:rsidR="00B43A49" w:rsidRPr="005D3CE8"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kern w:val="0"/>
          <w:sz w:val="32"/>
          <w:szCs w:val="32"/>
        </w:rPr>
        <w:t>6.</w:t>
      </w:r>
      <w:r w:rsidRPr="005D3CE8">
        <w:t xml:space="preserve"> </w:t>
      </w:r>
      <w:r w:rsidRPr="005D3CE8">
        <w:rPr>
          <w:rFonts w:ascii="仿宋" w:eastAsia="仿宋" w:hAnsi="仿宋" w:cs="仿宋" w:hint="eastAsia"/>
          <w:kern w:val="0"/>
          <w:sz w:val="32"/>
          <w:szCs w:val="32"/>
        </w:rPr>
        <w:t>自然灾害救灾及恢复重建支出</w:t>
      </w:r>
      <w:r>
        <w:rPr>
          <w:rFonts w:ascii="仿宋" w:eastAsia="仿宋" w:hAnsi="仿宋" w:cs="仿宋"/>
          <w:kern w:val="0"/>
          <w:sz w:val="32"/>
          <w:szCs w:val="32"/>
        </w:rPr>
        <w:t>226</w:t>
      </w:r>
      <w:r>
        <w:rPr>
          <w:rFonts w:ascii="仿宋" w:eastAsia="仿宋" w:hAnsi="仿宋" w:cs="仿宋" w:hint="eastAsia"/>
          <w:kern w:val="0"/>
          <w:sz w:val="32"/>
          <w:szCs w:val="32"/>
        </w:rPr>
        <w:t>万元，与预算基数持平。</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（十八）预备费</w:t>
      </w:r>
      <w:r>
        <w:rPr>
          <w:rFonts w:ascii="仿宋" w:eastAsia="仿宋" w:hAnsi="仿宋" w:cs="仿宋"/>
          <w:kern w:val="0"/>
          <w:sz w:val="32"/>
          <w:szCs w:val="32"/>
        </w:rPr>
        <w:t>3000</w:t>
      </w:r>
      <w:r>
        <w:rPr>
          <w:rFonts w:ascii="仿宋" w:eastAsia="仿宋" w:hAnsi="仿宋" w:cs="仿宋" w:hint="eastAsia"/>
          <w:kern w:val="0"/>
          <w:sz w:val="32"/>
          <w:szCs w:val="32"/>
        </w:rPr>
        <w:t>万元。</w:t>
      </w:r>
    </w:p>
    <w:p w:rsidR="00B43A49"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（十九）</w:t>
      </w:r>
      <w:r w:rsidRPr="00F52196">
        <w:rPr>
          <w:rFonts w:ascii="仿宋" w:eastAsia="仿宋" w:hAnsi="仿宋" w:cs="仿宋" w:hint="eastAsia"/>
          <w:kern w:val="0"/>
          <w:sz w:val="32"/>
          <w:szCs w:val="32"/>
        </w:rPr>
        <w:t>债务付息支出</w:t>
      </w:r>
      <w:r>
        <w:rPr>
          <w:rFonts w:ascii="仿宋" w:eastAsia="仿宋" w:hAnsi="仿宋" w:cs="仿宋"/>
          <w:kern w:val="0"/>
          <w:sz w:val="32"/>
          <w:szCs w:val="32"/>
        </w:rPr>
        <w:t>14900</w:t>
      </w:r>
      <w:r>
        <w:rPr>
          <w:rFonts w:ascii="仿宋" w:eastAsia="仿宋" w:hAnsi="仿宋" w:cs="仿宋" w:hint="eastAsia"/>
          <w:kern w:val="0"/>
          <w:sz w:val="32"/>
          <w:szCs w:val="32"/>
        </w:rPr>
        <w:t>万元，较预算基数增加</w:t>
      </w:r>
      <w:r>
        <w:rPr>
          <w:rFonts w:ascii="仿宋" w:eastAsia="仿宋" w:hAnsi="仿宋" w:cs="仿宋"/>
          <w:kern w:val="0"/>
          <w:sz w:val="32"/>
          <w:szCs w:val="32"/>
        </w:rPr>
        <w:t>651</w:t>
      </w:r>
      <w:r>
        <w:rPr>
          <w:rFonts w:ascii="仿宋" w:eastAsia="仿宋" w:hAnsi="仿宋" w:cs="仿宋" w:hint="eastAsia"/>
          <w:kern w:val="0"/>
          <w:sz w:val="32"/>
          <w:szCs w:val="32"/>
        </w:rPr>
        <w:t>万元，增长</w:t>
      </w:r>
      <w:r>
        <w:rPr>
          <w:rFonts w:ascii="仿宋" w:eastAsia="仿宋" w:hAnsi="仿宋" w:cs="仿宋"/>
          <w:kern w:val="0"/>
          <w:sz w:val="32"/>
          <w:szCs w:val="32"/>
        </w:rPr>
        <w:t>4.6%</w:t>
      </w:r>
      <w:r>
        <w:rPr>
          <w:rFonts w:ascii="仿宋" w:eastAsia="仿宋" w:hAnsi="仿宋" w:cs="仿宋" w:hint="eastAsia"/>
          <w:kern w:val="0"/>
          <w:sz w:val="32"/>
          <w:szCs w:val="32"/>
        </w:rPr>
        <w:t>，主要是债务利息增加。</w:t>
      </w:r>
    </w:p>
    <w:p w:rsidR="00B43A49" w:rsidRPr="00F52196" w:rsidRDefault="00B43A49" w:rsidP="002A4F75">
      <w:pPr>
        <w:spacing w:line="360" w:lineRule="auto"/>
        <w:ind w:firstLineChars="200" w:firstLine="31680"/>
        <w:rPr>
          <w:rFonts w:ascii="仿宋" w:eastAsia="仿宋" w:hAnsi="仿宋" w:cs="Times New Roman"/>
          <w:kern w:val="0"/>
          <w:sz w:val="32"/>
          <w:szCs w:val="32"/>
        </w:rPr>
      </w:pPr>
      <w:r>
        <w:rPr>
          <w:rFonts w:ascii="仿宋" w:eastAsia="仿宋" w:hAnsi="仿宋" w:cs="仿宋" w:hint="eastAsia"/>
          <w:kern w:val="0"/>
          <w:sz w:val="32"/>
          <w:szCs w:val="32"/>
        </w:rPr>
        <w:t>（二十）</w:t>
      </w:r>
      <w:r w:rsidRPr="00F52196">
        <w:rPr>
          <w:rFonts w:ascii="仿宋" w:eastAsia="仿宋" w:hAnsi="仿宋" w:cs="仿宋" w:hint="eastAsia"/>
          <w:kern w:val="0"/>
          <w:sz w:val="32"/>
          <w:szCs w:val="32"/>
        </w:rPr>
        <w:t>债务发行费用支出</w:t>
      </w:r>
      <w:r>
        <w:rPr>
          <w:rFonts w:ascii="仿宋" w:eastAsia="仿宋" w:hAnsi="仿宋" w:cs="仿宋"/>
          <w:kern w:val="0"/>
          <w:sz w:val="32"/>
          <w:szCs w:val="32"/>
        </w:rPr>
        <w:t>80</w:t>
      </w:r>
      <w:r>
        <w:rPr>
          <w:rFonts w:ascii="仿宋" w:eastAsia="仿宋" w:hAnsi="仿宋" w:cs="仿宋" w:hint="eastAsia"/>
          <w:kern w:val="0"/>
          <w:sz w:val="32"/>
          <w:szCs w:val="32"/>
        </w:rPr>
        <w:t>万元，与预算基数持平。</w:t>
      </w:r>
    </w:p>
    <w:p w:rsidR="00B43A49" w:rsidRPr="00057A3C" w:rsidRDefault="00B43A49" w:rsidP="002A4F7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w:t>
      </w:r>
      <w:r w:rsidRPr="00057A3C">
        <w:rPr>
          <w:rFonts w:ascii="黑体" w:eastAsia="黑体" w:hAnsi="黑体" w:cs="黑体" w:hint="eastAsia"/>
          <w:sz w:val="32"/>
          <w:szCs w:val="32"/>
        </w:rPr>
        <w:t>、财政转移支付安排情况</w:t>
      </w:r>
    </w:p>
    <w:p w:rsidR="00B43A49" w:rsidRPr="00AD4263" w:rsidRDefault="00B43A49" w:rsidP="002A4F75">
      <w:pPr>
        <w:spacing w:line="600" w:lineRule="exact"/>
        <w:ind w:firstLineChars="200" w:firstLine="31680"/>
        <w:rPr>
          <w:rFonts w:ascii="仿宋" w:eastAsia="仿宋" w:hAnsi="仿宋" w:cs="Times New Roman"/>
          <w:sz w:val="32"/>
          <w:szCs w:val="32"/>
        </w:rPr>
      </w:pPr>
      <w:r w:rsidRPr="00AD4263">
        <w:rPr>
          <w:rFonts w:ascii="仿宋" w:eastAsia="仿宋" w:hAnsi="仿宋" w:cs="仿宋" w:hint="eastAsia"/>
          <w:sz w:val="32"/>
          <w:szCs w:val="32"/>
        </w:rPr>
        <w:t>本县所辖乡镇作为一级预算部门管理，未单独编制政府预算，为此未有一般公共预算对下税收返还和转移支付预算数据。</w:t>
      </w:r>
    </w:p>
    <w:p w:rsidR="00B43A49" w:rsidRPr="00313891" w:rsidRDefault="00B43A49" w:rsidP="002A4F7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w:t>
      </w:r>
      <w:r w:rsidRPr="00313891">
        <w:rPr>
          <w:rFonts w:ascii="黑体" w:eastAsia="黑体" w:hAnsi="黑体" w:cs="黑体" w:hint="eastAsia"/>
          <w:sz w:val="32"/>
          <w:szCs w:val="32"/>
        </w:rPr>
        <w:t>、举借政府债务情况</w:t>
      </w:r>
    </w:p>
    <w:p w:rsidR="00B43A49" w:rsidRPr="00313891" w:rsidRDefault="00B43A49" w:rsidP="00651375">
      <w:pPr>
        <w:spacing w:line="600" w:lineRule="exact"/>
        <w:ind w:firstLine="620"/>
        <w:rPr>
          <w:rFonts w:ascii="仿宋" w:eastAsia="仿宋" w:hAnsi="仿宋" w:cs="Times New Roman"/>
          <w:snapToGrid w:val="0"/>
          <w:kern w:val="0"/>
          <w:sz w:val="32"/>
          <w:szCs w:val="32"/>
        </w:rPr>
      </w:pPr>
      <w:r>
        <w:rPr>
          <w:rFonts w:ascii="仿宋" w:eastAsia="仿宋" w:hAnsi="仿宋" w:cs="仿宋"/>
          <w:kern w:val="0"/>
          <w:sz w:val="32"/>
          <w:szCs w:val="32"/>
        </w:rPr>
        <w:t>2018</w:t>
      </w:r>
      <w:r w:rsidRPr="00313891">
        <w:rPr>
          <w:rFonts w:ascii="仿宋" w:eastAsia="仿宋" w:hAnsi="仿宋" w:cs="仿宋" w:hint="eastAsia"/>
          <w:snapToGrid w:val="0"/>
          <w:kern w:val="0"/>
          <w:sz w:val="32"/>
          <w:szCs w:val="32"/>
        </w:rPr>
        <w:t>年，</w:t>
      </w:r>
      <w:bookmarkStart w:id="0" w:name="_GoBack"/>
      <w:bookmarkEnd w:id="0"/>
      <w:r>
        <w:rPr>
          <w:rFonts w:ascii="仿宋" w:eastAsia="仿宋" w:hAnsi="仿宋" w:cs="仿宋" w:hint="eastAsia"/>
          <w:snapToGrid w:val="0"/>
          <w:kern w:val="0"/>
          <w:sz w:val="32"/>
          <w:szCs w:val="32"/>
        </w:rPr>
        <w:t>全县</w:t>
      </w:r>
      <w:r w:rsidRPr="00313891">
        <w:rPr>
          <w:rFonts w:ascii="仿宋" w:eastAsia="仿宋" w:hAnsi="仿宋" w:cs="仿宋" w:hint="eastAsia"/>
          <w:snapToGrid w:val="0"/>
          <w:kern w:val="0"/>
          <w:sz w:val="32"/>
          <w:szCs w:val="32"/>
        </w:rPr>
        <w:t>新增政府债务限额</w:t>
      </w:r>
      <w:r>
        <w:rPr>
          <w:rFonts w:ascii="仿宋" w:eastAsia="仿宋" w:hAnsi="仿宋" w:cs="仿宋"/>
          <w:kern w:val="0"/>
          <w:sz w:val="32"/>
          <w:szCs w:val="32"/>
        </w:rPr>
        <w:t>17400</w:t>
      </w:r>
      <w:r w:rsidRPr="00313891">
        <w:rPr>
          <w:rFonts w:ascii="仿宋" w:eastAsia="仿宋" w:hAnsi="仿宋" w:cs="仿宋" w:hint="eastAsia"/>
          <w:kern w:val="0"/>
          <w:sz w:val="32"/>
          <w:szCs w:val="32"/>
        </w:rPr>
        <w:t>万元</w:t>
      </w:r>
      <w:r w:rsidRPr="00313891">
        <w:rPr>
          <w:rFonts w:ascii="仿宋" w:eastAsia="仿宋" w:hAnsi="仿宋" w:cs="仿宋" w:hint="eastAsia"/>
          <w:snapToGrid w:val="0"/>
          <w:kern w:val="0"/>
          <w:sz w:val="32"/>
          <w:szCs w:val="32"/>
        </w:rPr>
        <w:t>，实际发行新增债券</w:t>
      </w:r>
      <w:r>
        <w:rPr>
          <w:rFonts w:ascii="仿宋" w:eastAsia="仿宋" w:hAnsi="仿宋" w:cs="仿宋"/>
          <w:kern w:val="0"/>
          <w:sz w:val="32"/>
          <w:szCs w:val="32"/>
        </w:rPr>
        <w:t>16267</w:t>
      </w:r>
      <w:r w:rsidRPr="00313891">
        <w:rPr>
          <w:rFonts w:ascii="仿宋" w:eastAsia="仿宋" w:hAnsi="仿宋" w:cs="仿宋" w:hint="eastAsia"/>
          <w:kern w:val="0"/>
          <w:sz w:val="32"/>
          <w:szCs w:val="32"/>
        </w:rPr>
        <w:t>万元</w:t>
      </w:r>
      <w:r w:rsidRPr="00313891">
        <w:rPr>
          <w:rFonts w:ascii="仿宋" w:eastAsia="仿宋" w:hAnsi="仿宋" w:cs="仿宋" w:hint="eastAsia"/>
          <w:snapToGrid w:val="0"/>
          <w:kern w:val="0"/>
          <w:sz w:val="32"/>
          <w:szCs w:val="32"/>
        </w:rPr>
        <w:t>（一般债券</w:t>
      </w:r>
      <w:r>
        <w:rPr>
          <w:rFonts w:ascii="仿宋" w:eastAsia="仿宋" w:hAnsi="仿宋" w:cs="仿宋"/>
          <w:kern w:val="0"/>
          <w:sz w:val="32"/>
          <w:szCs w:val="32"/>
        </w:rPr>
        <w:t>11267</w:t>
      </w:r>
      <w:r w:rsidRPr="00313891">
        <w:rPr>
          <w:rFonts w:ascii="仿宋" w:eastAsia="仿宋" w:hAnsi="仿宋" w:cs="仿宋" w:hint="eastAsia"/>
          <w:kern w:val="0"/>
          <w:sz w:val="32"/>
          <w:szCs w:val="32"/>
        </w:rPr>
        <w:t>万元</w:t>
      </w:r>
      <w:r w:rsidRPr="00313891">
        <w:rPr>
          <w:rFonts w:ascii="仿宋" w:eastAsia="仿宋" w:hAnsi="仿宋" w:cs="仿宋" w:hint="eastAsia"/>
          <w:snapToGrid w:val="0"/>
          <w:kern w:val="0"/>
          <w:sz w:val="32"/>
          <w:szCs w:val="32"/>
        </w:rPr>
        <w:t>，专项债券</w:t>
      </w:r>
      <w:r>
        <w:rPr>
          <w:rFonts w:ascii="仿宋" w:eastAsia="仿宋" w:hAnsi="仿宋" w:cs="仿宋"/>
          <w:snapToGrid w:val="0"/>
          <w:kern w:val="0"/>
          <w:sz w:val="32"/>
          <w:szCs w:val="32"/>
        </w:rPr>
        <w:t>500</w:t>
      </w:r>
      <w:r>
        <w:rPr>
          <w:rFonts w:ascii="仿宋" w:eastAsia="仿宋" w:hAnsi="仿宋" w:cs="仿宋"/>
          <w:kern w:val="0"/>
          <w:sz w:val="32"/>
          <w:szCs w:val="32"/>
        </w:rPr>
        <w:t>0</w:t>
      </w:r>
      <w:r w:rsidRPr="00313891">
        <w:rPr>
          <w:rFonts w:ascii="仿宋" w:eastAsia="仿宋" w:hAnsi="仿宋" w:cs="仿宋" w:hint="eastAsia"/>
          <w:kern w:val="0"/>
          <w:sz w:val="32"/>
          <w:szCs w:val="32"/>
        </w:rPr>
        <w:t>万元</w:t>
      </w:r>
      <w:r>
        <w:rPr>
          <w:rFonts w:ascii="仿宋" w:eastAsia="仿宋" w:hAnsi="仿宋" w:cs="仿宋" w:hint="eastAsia"/>
          <w:snapToGrid w:val="0"/>
          <w:kern w:val="0"/>
          <w:sz w:val="32"/>
          <w:szCs w:val="32"/>
        </w:rPr>
        <w:t>），新增外债转贷</w:t>
      </w:r>
      <w:r>
        <w:rPr>
          <w:rFonts w:ascii="仿宋" w:eastAsia="仿宋" w:hAnsi="仿宋" w:cs="仿宋"/>
          <w:snapToGrid w:val="0"/>
          <w:kern w:val="0"/>
          <w:sz w:val="32"/>
          <w:szCs w:val="32"/>
        </w:rPr>
        <w:t>1133</w:t>
      </w:r>
      <w:r>
        <w:rPr>
          <w:rFonts w:ascii="仿宋" w:eastAsia="仿宋" w:hAnsi="仿宋" w:cs="仿宋" w:hint="eastAsia"/>
          <w:snapToGrid w:val="0"/>
          <w:kern w:val="0"/>
          <w:sz w:val="32"/>
          <w:szCs w:val="32"/>
        </w:rPr>
        <w:t>万元</w:t>
      </w:r>
      <w:r w:rsidRPr="00313891">
        <w:rPr>
          <w:rFonts w:ascii="仿宋" w:eastAsia="仿宋" w:hAnsi="仿宋" w:cs="仿宋" w:hint="eastAsia"/>
          <w:snapToGrid w:val="0"/>
          <w:kern w:val="0"/>
          <w:sz w:val="32"/>
          <w:szCs w:val="32"/>
        </w:rPr>
        <w:t>。截至</w:t>
      </w:r>
      <w:r>
        <w:rPr>
          <w:rFonts w:ascii="仿宋" w:eastAsia="仿宋" w:hAnsi="仿宋" w:cs="仿宋"/>
          <w:kern w:val="0"/>
          <w:sz w:val="32"/>
          <w:szCs w:val="32"/>
        </w:rPr>
        <w:t>2018</w:t>
      </w:r>
      <w:r w:rsidRPr="00313891">
        <w:rPr>
          <w:rFonts w:ascii="仿宋" w:eastAsia="仿宋" w:hAnsi="仿宋" w:cs="仿宋" w:hint="eastAsia"/>
          <w:snapToGrid w:val="0"/>
          <w:kern w:val="0"/>
          <w:sz w:val="32"/>
          <w:szCs w:val="32"/>
        </w:rPr>
        <w:t>年底，</w:t>
      </w:r>
      <w:r>
        <w:rPr>
          <w:rFonts w:ascii="仿宋" w:eastAsia="仿宋" w:hAnsi="仿宋" w:cs="仿宋" w:hint="eastAsia"/>
          <w:snapToGrid w:val="0"/>
          <w:kern w:val="0"/>
          <w:sz w:val="32"/>
          <w:szCs w:val="32"/>
        </w:rPr>
        <w:t>全</w:t>
      </w:r>
      <w:r w:rsidRPr="00057A3C">
        <w:rPr>
          <w:rFonts w:ascii="仿宋" w:eastAsia="仿宋" w:hAnsi="仿宋" w:cs="仿宋" w:hint="eastAsia"/>
          <w:kern w:val="0"/>
          <w:sz w:val="32"/>
          <w:szCs w:val="32"/>
        </w:rPr>
        <w:t>县</w:t>
      </w:r>
      <w:r w:rsidRPr="00313891">
        <w:rPr>
          <w:rFonts w:ascii="仿宋" w:eastAsia="仿宋" w:hAnsi="仿宋" w:cs="仿宋" w:hint="eastAsia"/>
          <w:snapToGrid w:val="0"/>
          <w:kern w:val="0"/>
          <w:sz w:val="32"/>
          <w:szCs w:val="32"/>
        </w:rPr>
        <w:t>政府债务余额</w:t>
      </w:r>
      <w:r>
        <w:rPr>
          <w:rFonts w:ascii="仿宋" w:eastAsia="仿宋" w:hAnsi="仿宋" w:cs="仿宋"/>
          <w:kern w:val="0"/>
          <w:sz w:val="32"/>
          <w:szCs w:val="32"/>
        </w:rPr>
        <w:t>443774</w:t>
      </w:r>
      <w:r w:rsidRPr="00313891">
        <w:rPr>
          <w:rFonts w:ascii="仿宋" w:eastAsia="仿宋" w:hAnsi="仿宋" w:cs="仿宋" w:hint="eastAsia"/>
          <w:kern w:val="0"/>
          <w:sz w:val="32"/>
          <w:szCs w:val="32"/>
        </w:rPr>
        <w:t>万元</w:t>
      </w:r>
      <w:r w:rsidRPr="00313891">
        <w:rPr>
          <w:rFonts w:ascii="仿宋" w:eastAsia="仿宋" w:hAnsi="仿宋" w:cs="仿宋" w:hint="eastAsia"/>
          <w:snapToGrid w:val="0"/>
          <w:kern w:val="0"/>
          <w:sz w:val="32"/>
          <w:szCs w:val="32"/>
        </w:rPr>
        <w:t>（一般债务</w:t>
      </w:r>
      <w:r>
        <w:rPr>
          <w:rFonts w:ascii="仿宋" w:eastAsia="仿宋" w:hAnsi="仿宋" w:cs="仿宋"/>
          <w:kern w:val="0"/>
          <w:sz w:val="32"/>
          <w:szCs w:val="32"/>
        </w:rPr>
        <w:t>422892</w:t>
      </w:r>
      <w:r w:rsidRPr="00313891">
        <w:rPr>
          <w:rFonts w:ascii="仿宋" w:eastAsia="仿宋" w:hAnsi="仿宋" w:cs="仿宋" w:hint="eastAsia"/>
          <w:kern w:val="0"/>
          <w:sz w:val="32"/>
          <w:szCs w:val="32"/>
        </w:rPr>
        <w:t>万元</w:t>
      </w:r>
      <w:r w:rsidRPr="00313891">
        <w:rPr>
          <w:rFonts w:ascii="仿宋" w:eastAsia="仿宋" w:hAnsi="仿宋" w:cs="仿宋" w:hint="eastAsia"/>
          <w:snapToGrid w:val="0"/>
          <w:kern w:val="0"/>
          <w:sz w:val="32"/>
          <w:szCs w:val="32"/>
        </w:rPr>
        <w:t>，专项债务</w:t>
      </w:r>
      <w:r>
        <w:rPr>
          <w:rFonts w:ascii="仿宋" w:eastAsia="仿宋" w:hAnsi="仿宋" w:cs="仿宋"/>
          <w:kern w:val="0"/>
          <w:sz w:val="32"/>
          <w:szCs w:val="32"/>
        </w:rPr>
        <w:t>20882</w:t>
      </w:r>
      <w:r w:rsidRPr="00313891">
        <w:rPr>
          <w:rFonts w:ascii="仿宋" w:eastAsia="仿宋" w:hAnsi="仿宋" w:cs="仿宋" w:hint="eastAsia"/>
          <w:kern w:val="0"/>
          <w:sz w:val="32"/>
          <w:szCs w:val="32"/>
        </w:rPr>
        <w:t>万元</w:t>
      </w:r>
      <w:r>
        <w:rPr>
          <w:rFonts w:ascii="仿宋" w:eastAsia="仿宋" w:hAnsi="仿宋" w:cs="仿宋" w:hint="eastAsia"/>
          <w:snapToGrid w:val="0"/>
          <w:kern w:val="0"/>
          <w:sz w:val="32"/>
          <w:szCs w:val="32"/>
        </w:rPr>
        <w:t>），</w:t>
      </w:r>
      <w:r w:rsidRPr="00313891">
        <w:rPr>
          <w:rFonts w:ascii="仿宋" w:eastAsia="仿宋" w:hAnsi="仿宋" w:cs="仿宋" w:hint="eastAsia"/>
          <w:snapToGrid w:val="0"/>
          <w:kern w:val="0"/>
          <w:sz w:val="32"/>
          <w:szCs w:val="32"/>
        </w:rPr>
        <w:t>债务余额严格控制在</w:t>
      </w:r>
      <w:r>
        <w:rPr>
          <w:rFonts w:ascii="仿宋" w:eastAsia="仿宋" w:hAnsi="仿宋" w:cs="仿宋" w:hint="eastAsia"/>
          <w:snapToGrid w:val="0"/>
          <w:kern w:val="0"/>
          <w:sz w:val="32"/>
          <w:szCs w:val="32"/>
        </w:rPr>
        <w:t>上级</w:t>
      </w:r>
      <w:r w:rsidRPr="00313891">
        <w:rPr>
          <w:rFonts w:ascii="仿宋" w:eastAsia="仿宋" w:hAnsi="仿宋" w:cs="仿宋" w:hint="eastAsia"/>
          <w:snapToGrid w:val="0"/>
          <w:kern w:val="0"/>
          <w:sz w:val="32"/>
          <w:szCs w:val="32"/>
        </w:rPr>
        <w:t>核定的限额</w:t>
      </w:r>
      <w:r>
        <w:rPr>
          <w:rFonts w:ascii="仿宋" w:eastAsia="仿宋" w:hAnsi="仿宋" w:cs="仿宋"/>
          <w:kern w:val="0"/>
          <w:sz w:val="32"/>
          <w:szCs w:val="32"/>
        </w:rPr>
        <w:t>478517</w:t>
      </w:r>
      <w:r w:rsidRPr="00313891">
        <w:rPr>
          <w:rFonts w:ascii="仿宋" w:eastAsia="仿宋" w:hAnsi="仿宋" w:cs="仿宋" w:hint="eastAsia"/>
          <w:kern w:val="0"/>
          <w:sz w:val="32"/>
          <w:szCs w:val="32"/>
        </w:rPr>
        <w:t>万元</w:t>
      </w:r>
      <w:r w:rsidRPr="00313891">
        <w:rPr>
          <w:rFonts w:ascii="仿宋" w:eastAsia="仿宋" w:hAnsi="仿宋" w:cs="仿宋" w:hint="eastAsia"/>
          <w:snapToGrid w:val="0"/>
          <w:kern w:val="0"/>
          <w:sz w:val="32"/>
          <w:szCs w:val="32"/>
        </w:rPr>
        <w:t>内。</w:t>
      </w:r>
    </w:p>
    <w:p w:rsidR="00B43A49" w:rsidRPr="00313891" w:rsidRDefault="00B43A49" w:rsidP="002A4F75">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w:t>
      </w:r>
      <w:r w:rsidRPr="00313891">
        <w:rPr>
          <w:rFonts w:ascii="黑体" w:eastAsia="黑体" w:hAnsi="黑体" w:cs="黑体" w:hint="eastAsia"/>
          <w:sz w:val="32"/>
          <w:szCs w:val="32"/>
        </w:rPr>
        <w:t>、预算绩效开展情况</w:t>
      </w:r>
    </w:p>
    <w:p w:rsidR="00B43A49" w:rsidRDefault="00B43A49" w:rsidP="00651375">
      <w:pPr>
        <w:spacing w:line="600" w:lineRule="exact"/>
        <w:ind w:firstLine="620"/>
        <w:rPr>
          <w:rFonts w:ascii="仿宋" w:eastAsia="仿宋" w:hAnsi="仿宋" w:cs="Times New Roman"/>
          <w:sz w:val="32"/>
          <w:szCs w:val="32"/>
        </w:rPr>
      </w:pPr>
      <w:r>
        <w:rPr>
          <w:rFonts w:ascii="仿宋" w:eastAsia="仿宋" w:hAnsi="仿宋" w:cs="仿宋"/>
          <w:kern w:val="0"/>
          <w:sz w:val="32"/>
          <w:szCs w:val="32"/>
        </w:rPr>
        <w:t>2018</w:t>
      </w:r>
      <w:r w:rsidRPr="00313891">
        <w:rPr>
          <w:rFonts w:ascii="仿宋" w:eastAsia="仿宋" w:hAnsi="仿宋" w:cs="仿宋" w:hint="eastAsia"/>
          <w:snapToGrid w:val="0"/>
          <w:kern w:val="0"/>
          <w:sz w:val="32"/>
          <w:szCs w:val="32"/>
        </w:rPr>
        <w:t>年</w:t>
      </w:r>
      <w:r w:rsidRPr="00313891">
        <w:rPr>
          <w:rFonts w:ascii="仿宋" w:eastAsia="仿宋" w:hAnsi="仿宋" w:cs="仿宋" w:hint="eastAsia"/>
          <w:sz w:val="32"/>
          <w:szCs w:val="32"/>
        </w:rPr>
        <w:t>，</w:t>
      </w:r>
      <w:r>
        <w:rPr>
          <w:rFonts w:ascii="仿宋" w:eastAsia="仿宋" w:hAnsi="仿宋" w:cs="仿宋" w:hint="eastAsia"/>
          <w:kern w:val="0"/>
          <w:sz w:val="32"/>
          <w:szCs w:val="32"/>
        </w:rPr>
        <w:t>县财政部门</w:t>
      </w:r>
      <w:r w:rsidRPr="00313891">
        <w:rPr>
          <w:rFonts w:ascii="仿宋" w:eastAsia="仿宋" w:hAnsi="仿宋" w:cs="仿宋" w:hint="eastAsia"/>
          <w:sz w:val="32"/>
          <w:szCs w:val="32"/>
        </w:rPr>
        <w:t>对</w:t>
      </w:r>
      <w:r>
        <w:rPr>
          <w:rFonts w:ascii="仿宋" w:eastAsia="仿宋" w:hAnsi="仿宋" w:cs="仿宋" w:hint="eastAsia"/>
          <w:sz w:val="32"/>
          <w:szCs w:val="32"/>
        </w:rPr>
        <w:t>医疗卫生、教育、科技、扶贫</w:t>
      </w:r>
      <w:r w:rsidRPr="00313891">
        <w:rPr>
          <w:rFonts w:ascii="仿宋" w:eastAsia="仿宋" w:hAnsi="仿宋" w:cs="仿宋" w:hint="eastAsia"/>
          <w:sz w:val="32"/>
          <w:szCs w:val="32"/>
        </w:rPr>
        <w:t>等</w:t>
      </w:r>
      <w:r>
        <w:rPr>
          <w:rFonts w:ascii="仿宋" w:eastAsia="仿宋" w:hAnsi="仿宋" w:cs="仿宋"/>
          <w:kern w:val="0"/>
          <w:sz w:val="32"/>
          <w:szCs w:val="32"/>
        </w:rPr>
        <w:t>4</w:t>
      </w:r>
      <w:r>
        <w:rPr>
          <w:rFonts w:ascii="仿宋" w:eastAsia="仿宋" w:hAnsi="仿宋" w:cs="仿宋" w:hint="eastAsia"/>
          <w:kern w:val="0"/>
          <w:sz w:val="32"/>
          <w:szCs w:val="32"/>
        </w:rPr>
        <w:t>个</w:t>
      </w:r>
      <w:r w:rsidRPr="00313891">
        <w:rPr>
          <w:rFonts w:ascii="仿宋" w:eastAsia="仿宋" w:hAnsi="仿宋" w:cs="仿宋" w:hint="eastAsia"/>
          <w:sz w:val="32"/>
          <w:szCs w:val="32"/>
        </w:rPr>
        <w:t>领域</w:t>
      </w:r>
      <w:r>
        <w:rPr>
          <w:rFonts w:ascii="仿宋" w:eastAsia="仿宋" w:hAnsi="仿宋" w:cs="仿宋"/>
          <w:kern w:val="0"/>
          <w:sz w:val="32"/>
          <w:szCs w:val="32"/>
        </w:rPr>
        <w:t>4</w:t>
      </w:r>
      <w:r w:rsidRPr="00313891">
        <w:rPr>
          <w:rFonts w:ascii="仿宋" w:eastAsia="仿宋" w:hAnsi="仿宋" w:cs="仿宋" w:hint="eastAsia"/>
          <w:sz w:val="32"/>
          <w:szCs w:val="32"/>
        </w:rPr>
        <w:t>个财政重点支出项目进行了绩效评价，涉及财政资金</w:t>
      </w:r>
      <w:r>
        <w:rPr>
          <w:rFonts w:ascii="仿宋" w:eastAsia="仿宋" w:hAnsi="仿宋" w:cs="仿宋"/>
          <w:kern w:val="0"/>
          <w:sz w:val="32"/>
          <w:szCs w:val="32"/>
        </w:rPr>
        <w:t>4260</w:t>
      </w:r>
      <w:r w:rsidRPr="00313891">
        <w:rPr>
          <w:rFonts w:ascii="仿宋" w:eastAsia="仿宋" w:hAnsi="仿宋" w:cs="仿宋" w:hint="eastAsia"/>
          <w:kern w:val="0"/>
          <w:sz w:val="32"/>
          <w:szCs w:val="32"/>
        </w:rPr>
        <w:t>万元</w:t>
      </w:r>
      <w:r w:rsidRPr="00313891">
        <w:rPr>
          <w:rFonts w:ascii="仿宋" w:eastAsia="仿宋" w:hAnsi="仿宋" w:cs="仿宋" w:hint="eastAsia"/>
          <w:sz w:val="32"/>
          <w:szCs w:val="32"/>
        </w:rPr>
        <w:t>。绩效等级达到“优”</w:t>
      </w:r>
      <w:r>
        <w:rPr>
          <w:rFonts w:ascii="仿宋" w:eastAsia="仿宋" w:hAnsi="仿宋" w:cs="仿宋" w:hint="eastAsia"/>
          <w:sz w:val="32"/>
          <w:szCs w:val="32"/>
        </w:rPr>
        <w:t>的</w:t>
      </w:r>
      <w:r>
        <w:rPr>
          <w:rFonts w:ascii="仿宋" w:eastAsia="仿宋" w:hAnsi="仿宋" w:cs="仿宋"/>
          <w:sz w:val="32"/>
          <w:szCs w:val="32"/>
        </w:rPr>
        <w:t>3</w:t>
      </w:r>
      <w:r>
        <w:rPr>
          <w:rFonts w:ascii="仿宋" w:eastAsia="仿宋" w:hAnsi="仿宋" w:cs="仿宋" w:hint="eastAsia"/>
          <w:sz w:val="32"/>
          <w:szCs w:val="32"/>
        </w:rPr>
        <w:t>个，“良好”</w:t>
      </w:r>
      <w:r>
        <w:rPr>
          <w:rFonts w:ascii="仿宋" w:eastAsia="仿宋" w:hAnsi="仿宋" w:cs="仿宋"/>
          <w:sz w:val="32"/>
          <w:szCs w:val="32"/>
        </w:rPr>
        <w:t>1</w:t>
      </w:r>
      <w:r>
        <w:rPr>
          <w:rFonts w:ascii="仿宋" w:eastAsia="仿宋" w:hAnsi="仿宋" w:cs="仿宋" w:hint="eastAsia"/>
          <w:sz w:val="32"/>
          <w:szCs w:val="32"/>
        </w:rPr>
        <w:t>个</w:t>
      </w:r>
      <w:r w:rsidRPr="00313891">
        <w:rPr>
          <w:rFonts w:ascii="仿宋" w:eastAsia="仿宋" w:hAnsi="仿宋" w:cs="仿宋" w:hint="eastAsia"/>
          <w:sz w:val="32"/>
          <w:szCs w:val="32"/>
        </w:rPr>
        <w:t>。</w:t>
      </w:r>
    </w:p>
    <w:p w:rsidR="00B43A49" w:rsidRDefault="00B43A49" w:rsidP="00651375">
      <w:pPr>
        <w:spacing w:line="600" w:lineRule="exact"/>
        <w:ind w:firstLine="620"/>
        <w:rPr>
          <w:rFonts w:ascii="仿宋" w:eastAsia="仿宋" w:hAnsi="仿宋" w:cs="Times New Roman"/>
          <w:sz w:val="32"/>
          <w:szCs w:val="32"/>
        </w:rPr>
      </w:pPr>
    </w:p>
    <w:p w:rsidR="00B43A49" w:rsidRPr="005775D9" w:rsidRDefault="00B43A49" w:rsidP="00651375">
      <w:pPr>
        <w:spacing w:line="600" w:lineRule="exact"/>
        <w:ind w:firstLine="620"/>
        <w:rPr>
          <w:rFonts w:ascii="黑体" w:eastAsia="黑体" w:hAnsi="黑体" w:cs="Times New Roman"/>
          <w:sz w:val="32"/>
          <w:szCs w:val="32"/>
        </w:rPr>
      </w:pPr>
    </w:p>
    <w:p w:rsidR="00B43A49" w:rsidRPr="005775D9" w:rsidRDefault="00B43A49" w:rsidP="006A7520">
      <w:pPr>
        <w:spacing w:line="600" w:lineRule="exact"/>
        <w:ind w:firstLineChars="200" w:firstLine="31680"/>
        <w:rPr>
          <w:rFonts w:ascii="黑体" w:eastAsia="黑体" w:hAnsi="黑体" w:cs="Times New Roman"/>
          <w:sz w:val="32"/>
          <w:szCs w:val="32"/>
        </w:rPr>
      </w:pPr>
    </w:p>
    <w:sectPr w:rsidR="00B43A49" w:rsidRPr="005775D9" w:rsidSect="008E1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49" w:rsidRDefault="00B43A49" w:rsidP="00651375">
      <w:pPr>
        <w:rPr>
          <w:rFonts w:cs="Times New Roman"/>
        </w:rPr>
      </w:pPr>
      <w:r>
        <w:rPr>
          <w:rFonts w:cs="Times New Roman"/>
        </w:rPr>
        <w:separator/>
      </w:r>
    </w:p>
  </w:endnote>
  <w:endnote w:type="continuationSeparator" w:id="0">
    <w:p w:rsidR="00B43A49" w:rsidRDefault="00B43A49" w:rsidP="006513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49" w:rsidRDefault="00B43A49" w:rsidP="00651375">
      <w:pPr>
        <w:rPr>
          <w:rFonts w:cs="Times New Roman"/>
        </w:rPr>
      </w:pPr>
      <w:r>
        <w:rPr>
          <w:rFonts w:cs="Times New Roman"/>
        </w:rPr>
        <w:separator/>
      </w:r>
    </w:p>
  </w:footnote>
  <w:footnote w:type="continuationSeparator" w:id="0">
    <w:p w:rsidR="00B43A49" w:rsidRDefault="00B43A49" w:rsidP="0065137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AFC"/>
    <w:multiLevelType w:val="hybridMultilevel"/>
    <w:tmpl w:val="6FFC86D8"/>
    <w:lvl w:ilvl="0" w:tplc="39327BA8">
      <w:start w:val="1"/>
      <w:numFmt w:val="decimal"/>
      <w:lvlText w:val="%1."/>
      <w:lvlJc w:val="left"/>
      <w:pPr>
        <w:tabs>
          <w:tab w:val="num" w:pos="1615"/>
        </w:tabs>
        <w:ind w:left="1615" w:hanging="975"/>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4A6"/>
    <w:rsid w:val="000235B1"/>
    <w:rsid w:val="0005125F"/>
    <w:rsid w:val="00057A3C"/>
    <w:rsid w:val="00074FAD"/>
    <w:rsid w:val="00082EBC"/>
    <w:rsid w:val="000930AA"/>
    <w:rsid w:val="0009617B"/>
    <w:rsid w:val="000A050A"/>
    <w:rsid w:val="000C1C1D"/>
    <w:rsid w:val="000C7727"/>
    <w:rsid w:val="00110290"/>
    <w:rsid w:val="00110F1C"/>
    <w:rsid w:val="00111A0F"/>
    <w:rsid w:val="00123264"/>
    <w:rsid w:val="0015304C"/>
    <w:rsid w:val="001530F4"/>
    <w:rsid w:val="001740EC"/>
    <w:rsid w:val="0017509A"/>
    <w:rsid w:val="00177EFA"/>
    <w:rsid w:val="001871DF"/>
    <w:rsid w:val="001975CE"/>
    <w:rsid w:val="001A33A4"/>
    <w:rsid w:val="001A5E0B"/>
    <w:rsid w:val="001A7795"/>
    <w:rsid w:val="001B1A9A"/>
    <w:rsid w:val="001C0855"/>
    <w:rsid w:val="001C1B72"/>
    <w:rsid w:val="001D1D6E"/>
    <w:rsid w:val="001D5EBF"/>
    <w:rsid w:val="001E13EC"/>
    <w:rsid w:val="001E6025"/>
    <w:rsid w:val="001E692E"/>
    <w:rsid w:val="002528B2"/>
    <w:rsid w:val="002634B5"/>
    <w:rsid w:val="00267830"/>
    <w:rsid w:val="00270051"/>
    <w:rsid w:val="002753D2"/>
    <w:rsid w:val="0028232E"/>
    <w:rsid w:val="0028756E"/>
    <w:rsid w:val="0029709A"/>
    <w:rsid w:val="002A4F75"/>
    <w:rsid w:val="002A700D"/>
    <w:rsid w:val="002B67D2"/>
    <w:rsid w:val="002F5147"/>
    <w:rsid w:val="002F792F"/>
    <w:rsid w:val="00307A61"/>
    <w:rsid w:val="00310FA4"/>
    <w:rsid w:val="00313891"/>
    <w:rsid w:val="00313BD5"/>
    <w:rsid w:val="00314B66"/>
    <w:rsid w:val="00316CAE"/>
    <w:rsid w:val="00322919"/>
    <w:rsid w:val="00346841"/>
    <w:rsid w:val="003506D3"/>
    <w:rsid w:val="003534D2"/>
    <w:rsid w:val="003654FA"/>
    <w:rsid w:val="003912B0"/>
    <w:rsid w:val="003A3962"/>
    <w:rsid w:val="003B374A"/>
    <w:rsid w:val="003B5B78"/>
    <w:rsid w:val="003E50B4"/>
    <w:rsid w:val="003F33FF"/>
    <w:rsid w:val="003F4D90"/>
    <w:rsid w:val="00402648"/>
    <w:rsid w:val="00413EB2"/>
    <w:rsid w:val="00414745"/>
    <w:rsid w:val="004263E8"/>
    <w:rsid w:val="00456F4B"/>
    <w:rsid w:val="00462AA3"/>
    <w:rsid w:val="00495A8F"/>
    <w:rsid w:val="004A3504"/>
    <w:rsid w:val="004D26E2"/>
    <w:rsid w:val="004E00D9"/>
    <w:rsid w:val="004E2B4F"/>
    <w:rsid w:val="005001BD"/>
    <w:rsid w:val="00506A9D"/>
    <w:rsid w:val="00517127"/>
    <w:rsid w:val="00524A2D"/>
    <w:rsid w:val="00535057"/>
    <w:rsid w:val="00551CB7"/>
    <w:rsid w:val="00555C30"/>
    <w:rsid w:val="00561E09"/>
    <w:rsid w:val="005775D9"/>
    <w:rsid w:val="0057773C"/>
    <w:rsid w:val="00580798"/>
    <w:rsid w:val="00580AD9"/>
    <w:rsid w:val="0058215E"/>
    <w:rsid w:val="00596C91"/>
    <w:rsid w:val="005A2D7E"/>
    <w:rsid w:val="005B6ED9"/>
    <w:rsid w:val="005C7CF9"/>
    <w:rsid w:val="005D12B2"/>
    <w:rsid w:val="005D3CE8"/>
    <w:rsid w:val="005E3452"/>
    <w:rsid w:val="005F3440"/>
    <w:rsid w:val="005F3CC0"/>
    <w:rsid w:val="0061543E"/>
    <w:rsid w:val="006164D2"/>
    <w:rsid w:val="00626F89"/>
    <w:rsid w:val="00644198"/>
    <w:rsid w:val="00651375"/>
    <w:rsid w:val="00662F11"/>
    <w:rsid w:val="00665E13"/>
    <w:rsid w:val="00685560"/>
    <w:rsid w:val="00687A3A"/>
    <w:rsid w:val="006A7520"/>
    <w:rsid w:val="006B41CD"/>
    <w:rsid w:val="006C028B"/>
    <w:rsid w:val="006C63DE"/>
    <w:rsid w:val="006C7388"/>
    <w:rsid w:val="006F33AC"/>
    <w:rsid w:val="0072060B"/>
    <w:rsid w:val="007333D1"/>
    <w:rsid w:val="007338D3"/>
    <w:rsid w:val="007350DC"/>
    <w:rsid w:val="00752904"/>
    <w:rsid w:val="00766B8B"/>
    <w:rsid w:val="00772DEB"/>
    <w:rsid w:val="00781733"/>
    <w:rsid w:val="00785EDC"/>
    <w:rsid w:val="00792E82"/>
    <w:rsid w:val="00795105"/>
    <w:rsid w:val="00796344"/>
    <w:rsid w:val="007A3DAC"/>
    <w:rsid w:val="007A3DDD"/>
    <w:rsid w:val="007D5E1B"/>
    <w:rsid w:val="008053F3"/>
    <w:rsid w:val="008231CB"/>
    <w:rsid w:val="008342EF"/>
    <w:rsid w:val="00837652"/>
    <w:rsid w:val="00850672"/>
    <w:rsid w:val="00854158"/>
    <w:rsid w:val="00857CFA"/>
    <w:rsid w:val="008636B9"/>
    <w:rsid w:val="0086407E"/>
    <w:rsid w:val="00873A72"/>
    <w:rsid w:val="00874DF7"/>
    <w:rsid w:val="00884CF3"/>
    <w:rsid w:val="0088511D"/>
    <w:rsid w:val="00885F94"/>
    <w:rsid w:val="00893B29"/>
    <w:rsid w:val="008D5381"/>
    <w:rsid w:val="008E1C83"/>
    <w:rsid w:val="009000D5"/>
    <w:rsid w:val="009059DE"/>
    <w:rsid w:val="0090629F"/>
    <w:rsid w:val="00921CDB"/>
    <w:rsid w:val="00943210"/>
    <w:rsid w:val="00946357"/>
    <w:rsid w:val="00947839"/>
    <w:rsid w:val="00957FB8"/>
    <w:rsid w:val="009768FF"/>
    <w:rsid w:val="0097710D"/>
    <w:rsid w:val="00980664"/>
    <w:rsid w:val="009833AB"/>
    <w:rsid w:val="009A3397"/>
    <w:rsid w:val="009D34A6"/>
    <w:rsid w:val="009E5140"/>
    <w:rsid w:val="009E5CB3"/>
    <w:rsid w:val="009F7387"/>
    <w:rsid w:val="00A02DE4"/>
    <w:rsid w:val="00A203DC"/>
    <w:rsid w:val="00A31D56"/>
    <w:rsid w:val="00A37987"/>
    <w:rsid w:val="00A433BF"/>
    <w:rsid w:val="00A52F0B"/>
    <w:rsid w:val="00A540B0"/>
    <w:rsid w:val="00A95759"/>
    <w:rsid w:val="00AA0EFE"/>
    <w:rsid w:val="00AB5234"/>
    <w:rsid w:val="00AC3E65"/>
    <w:rsid w:val="00AD4263"/>
    <w:rsid w:val="00AD6401"/>
    <w:rsid w:val="00AE090D"/>
    <w:rsid w:val="00AE0CE4"/>
    <w:rsid w:val="00AE1FCB"/>
    <w:rsid w:val="00AE3988"/>
    <w:rsid w:val="00B03E7C"/>
    <w:rsid w:val="00B43A49"/>
    <w:rsid w:val="00B57C89"/>
    <w:rsid w:val="00B614AE"/>
    <w:rsid w:val="00B63C19"/>
    <w:rsid w:val="00B67267"/>
    <w:rsid w:val="00B8620B"/>
    <w:rsid w:val="00B9787F"/>
    <w:rsid w:val="00BA058A"/>
    <w:rsid w:val="00BA14A2"/>
    <w:rsid w:val="00BC2F89"/>
    <w:rsid w:val="00BE2576"/>
    <w:rsid w:val="00BF2D60"/>
    <w:rsid w:val="00BF5FB5"/>
    <w:rsid w:val="00C03062"/>
    <w:rsid w:val="00C03F4A"/>
    <w:rsid w:val="00C34368"/>
    <w:rsid w:val="00C356CE"/>
    <w:rsid w:val="00C43E9E"/>
    <w:rsid w:val="00C601FB"/>
    <w:rsid w:val="00C679CD"/>
    <w:rsid w:val="00C8014D"/>
    <w:rsid w:val="00C90B00"/>
    <w:rsid w:val="00C93FDB"/>
    <w:rsid w:val="00C9425E"/>
    <w:rsid w:val="00CA07D4"/>
    <w:rsid w:val="00CA43C4"/>
    <w:rsid w:val="00CB2E8F"/>
    <w:rsid w:val="00CD32C5"/>
    <w:rsid w:val="00CD3928"/>
    <w:rsid w:val="00CD6923"/>
    <w:rsid w:val="00CE59B0"/>
    <w:rsid w:val="00CF0856"/>
    <w:rsid w:val="00D046C6"/>
    <w:rsid w:val="00D3148A"/>
    <w:rsid w:val="00D34F9B"/>
    <w:rsid w:val="00D905AB"/>
    <w:rsid w:val="00D914CE"/>
    <w:rsid w:val="00DA5B0D"/>
    <w:rsid w:val="00DC463A"/>
    <w:rsid w:val="00DD534D"/>
    <w:rsid w:val="00DF6C91"/>
    <w:rsid w:val="00E01117"/>
    <w:rsid w:val="00E14386"/>
    <w:rsid w:val="00E26CCC"/>
    <w:rsid w:val="00E30E2C"/>
    <w:rsid w:val="00E3353A"/>
    <w:rsid w:val="00E469B6"/>
    <w:rsid w:val="00E46C49"/>
    <w:rsid w:val="00E527A2"/>
    <w:rsid w:val="00E56F58"/>
    <w:rsid w:val="00E731ED"/>
    <w:rsid w:val="00E87220"/>
    <w:rsid w:val="00E935B1"/>
    <w:rsid w:val="00EA4FC6"/>
    <w:rsid w:val="00EB0F2C"/>
    <w:rsid w:val="00EC338D"/>
    <w:rsid w:val="00EC50EC"/>
    <w:rsid w:val="00ED7639"/>
    <w:rsid w:val="00EE575F"/>
    <w:rsid w:val="00EF19BB"/>
    <w:rsid w:val="00EF2A54"/>
    <w:rsid w:val="00F52196"/>
    <w:rsid w:val="00F56176"/>
    <w:rsid w:val="00F67475"/>
    <w:rsid w:val="00F75316"/>
    <w:rsid w:val="00F839B7"/>
    <w:rsid w:val="00F84D00"/>
    <w:rsid w:val="00F916CA"/>
    <w:rsid w:val="00F9694D"/>
    <w:rsid w:val="00FB54A1"/>
    <w:rsid w:val="00FC2283"/>
    <w:rsid w:val="00FC6FDA"/>
    <w:rsid w:val="00FC7462"/>
    <w:rsid w:val="00FD499B"/>
    <w:rsid w:val="00FD49C9"/>
    <w:rsid w:val="00FE18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8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57A3C"/>
    <w:rPr>
      <w:b/>
      <w:bCs/>
    </w:rPr>
  </w:style>
  <w:style w:type="paragraph" w:styleId="Header">
    <w:name w:val="header"/>
    <w:basedOn w:val="Normal"/>
    <w:link w:val="HeaderChar"/>
    <w:uiPriority w:val="99"/>
    <w:rsid w:val="006513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51375"/>
    <w:rPr>
      <w:sz w:val="18"/>
      <w:szCs w:val="18"/>
    </w:rPr>
  </w:style>
  <w:style w:type="paragraph" w:styleId="Footer">
    <w:name w:val="footer"/>
    <w:basedOn w:val="Normal"/>
    <w:link w:val="FooterChar"/>
    <w:uiPriority w:val="99"/>
    <w:rsid w:val="006513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51375"/>
    <w:rPr>
      <w:sz w:val="18"/>
      <w:szCs w:val="18"/>
    </w:rPr>
  </w:style>
</w:styles>
</file>

<file path=word/webSettings.xml><?xml version="1.0" encoding="utf-8"?>
<w:webSettings xmlns:r="http://schemas.openxmlformats.org/officeDocument/2006/relationships" xmlns:w="http://schemas.openxmlformats.org/wordprocessingml/2006/main">
  <w:divs>
    <w:div w:id="1739596715">
      <w:marLeft w:val="0"/>
      <w:marRight w:val="0"/>
      <w:marTop w:val="0"/>
      <w:marBottom w:val="0"/>
      <w:divBdr>
        <w:top w:val="none" w:sz="0" w:space="0" w:color="auto"/>
        <w:left w:val="none" w:sz="0" w:space="0" w:color="auto"/>
        <w:bottom w:val="none" w:sz="0" w:space="0" w:color="auto"/>
        <w:right w:val="none" w:sz="0" w:space="0" w:color="auto"/>
      </w:divBdr>
    </w:div>
    <w:div w:id="1739596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2426</TotalTime>
  <Pages>12</Pages>
  <Words>816</Words>
  <Characters>4655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政府预决算相关重要事项的说明</dc:title>
  <dc:subject/>
  <dc:creator>何吾志</dc:creator>
  <cp:keywords/>
  <dc:description/>
  <cp:lastModifiedBy>Administrator</cp:lastModifiedBy>
  <cp:revision>190</cp:revision>
  <cp:lastPrinted>2018-01-10T12:26:00Z</cp:lastPrinted>
  <dcterms:created xsi:type="dcterms:W3CDTF">2018-01-05T06:19:00Z</dcterms:created>
  <dcterms:modified xsi:type="dcterms:W3CDTF">2019-01-03T06:42:00Z</dcterms:modified>
</cp:coreProperties>
</file>